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BE" w:rsidRDefault="006A4F93">
      <w:pPr>
        <w:rPr>
          <w:b/>
          <w:i/>
          <w:color w:val="FF00FF"/>
          <w:sz w:val="32"/>
          <w:szCs w:val="32"/>
        </w:rPr>
      </w:pPr>
      <w:bookmarkStart w:id="0" w:name="_GoBack"/>
      <w:bookmarkEnd w:id="0"/>
      <w:r w:rsidRPr="006A4F93">
        <w:rPr>
          <w:b/>
          <w:i/>
          <w:color w:val="FF00FF"/>
          <w:sz w:val="32"/>
          <w:szCs w:val="32"/>
        </w:rPr>
        <w:t>ASTRONOMIJA</w:t>
      </w:r>
    </w:p>
    <w:p w:rsidR="00D170FB" w:rsidRDefault="00D170FB" w:rsidP="001F2543">
      <w:pPr>
        <w:contextualSpacing/>
        <w:rPr>
          <w:b/>
          <w:sz w:val="24"/>
          <w:szCs w:val="24"/>
        </w:rPr>
      </w:pPr>
    </w:p>
    <w:p w:rsidR="001F2543" w:rsidRDefault="001F2543" w:rsidP="001F2543">
      <w:pPr>
        <w:contextualSpacing/>
        <w:rPr>
          <w:sz w:val="24"/>
          <w:szCs w:val="24"/>
        </w:rPr>
      </w:pPr>
      <w:r w:rsidRPr="001F2543">
        <w:rPr>
          <w:b/>
          <w:sz w:val="24"/>
          <w:szCs w:val="24"/>
        </w:rPr>
        <w:t>Tales iz Milana</w:t>
      </w:r>
      <w:r>
        <w:rPr>
          <w:sz w:val="24"/>
          <w:szCs w:val="24"/>
        </w:rPr>
        <w:t xml:space="preserve"> (sončev mrk)</w:t>
      </w:r>
    </w:p>
    <w:p w:rsidR="002A4243" w:rsidRDefault="002A4243" w:rsidP="002A42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Jonski naravoslovec</w:t>
      </w:r>
    </w:p>
    <w:p w:rsidR="002A4243" w:rsidRPr="00E45728" w:rsidRDefault="002A4243" w:rsidP="00E45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Posrečilo se mu je v Grčiji</w:t>
      </w:r>
    </w:p>
    <w:p w:rsidR="001F2543" w:rsidRDefault="001F2543" w:rsidP="00D170FB">
      <w:pPr>
        <w:contextualSpacing/>
        <w:rPr>
          <w:sz w:val="24"/>
          <w:szCs w:val="24"/>
        </w:rPr>
      </w:pPr>
      <w:r w:rsidRPr="001F2543">
        <w:rPr>
          <w:b/>
          <w:sz w:val="24"/>
          <w:szCs w:val="24"/>
        </w:rPr>
        <w:t>Galilej</w:t>
      </w:r>
      <w:r>
        <w:rPr>
          <w:sz w:val="24"/>
          <w:szCs w:val="24"/>
        </w:rPr>
        <w:t xml:space="preserve"> (teleskop)</w:t>
      </w:r>
    </w:p>
    <w:p w:rsidR="00D170FB" w:rsidRDefault="00D170FB" w:rsidP="001F2543">
      <w:pPr>
        <w:contextualSpacing/>
        <w:rPr>
          <w:b/>
          <w:sz w:val="24"/>
          <w:szCs w:val="24"/>
        </w:rPr>
      </w:pPr>
    </w:p>
    <w:p w:rsidR="001F2543" w:rsidRDefault="001F2543" w:rsidP="001F2543">
      <w:pPr>
        <w:contextualSpacing/>
        <w:rPr>
          <w:sz w:val="24"/>
          <w:szCs w:val="24"/>
        </w:rPr>
      </w:pPr>
      <w:r w:rsidRPr="001F2543">
        <w:rPr>
          <w:b/>
          <w:sz w:val="24"/>
          <w:szCs w:val="24"/>
        </w:rPr>
        <w:t>Aristotel</w:t>
      </w:r>
      <w:r>
        <w:rPr>
          <w:sz w:val="24"/>
          <w:szCs w:val="24"/>
        </w:rPr>
        <w:t xml:space="preserve"> (heliocentrična </w:t>
      </w:r>
      <w:r w:rsidR="002A4243">
        <w:rPr>
          <w:sz w:val="24"/>
          <w:szCs w:val="24"/>
        </w:rPr>
        <w:t>slika- sonce je središče vesolja)</w:t>
      </w:r>
    </w:p>
    <w:p w:rsidR="002A4243" w:rsidRDefault="002A4243" w:rsidP="002A42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Trdi, da je zemlja okrogla</w:t>
      </w:r>
    </w:p>
    <w:p w:rsidR="00D170FB" w:rsidRDefault="00D170FB" w:rsidP="002A4243">
      <w:pPr>
        <w:rPr>
          <w:b/>
          <w:sz w:val="24"/>
          <w:szCs w:val="24"/>
        </w:rPr>
      </w:pPr>
    </w:p>
    <w:p w:rsidR="002A4243" w:rsidRDefault="002A4243" w:rsidP="002A4243">
      <w:pPr>
        <w:rPr>
          <w:sz w:val="24"/>
          <w:szCs w:val="24"/>
        </w:rPr>
      </w:pPr>
      <w:r w:rsidRPr="002A4243">
        <w:rPr>
          <w:b/>
          <w:sz w:val="24"/>
          <w:szCs w:val="24"/>
        </w:rPr>
        <w:t xml:space="preserve">Nikolaj Kopernik </w:t>
      </w:r>
      <w:r w:rsidRPr="002A4243">
        <w:rPr>
          <w:sz w:val="24"/>
          <w:szCs w:val="24"/>
        </w:rPr>
        <w:t>(heliocentrična slika)</w:t>
      </w:r>
    </w:p>
    <w:p w:rsidR="002A4243" w:rsidRDefault="002A4243" w:rsidP="002A42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15. stoletju utemelji heliocentrični sončni sistem</w:t>
      </w:r>
    </w:p>
    <w:p w:rsidR="002A4243" w:rsidRDefault="002A4243" w:rsidP="002A42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 Evropi se ponovno začne razvijati fizika  </w:t>
      </w:r>
    </w:p>
    <w:p w:rsidR="00D170FB" w:rsidRDefault="00D170FB" w:rsidP="00E45728">
      <w:pPr>
        <w:rPr>
          <w:b/>
          <w:sz w:val="24"/>
          <w:szCs w:val="24"/>
        </w:rPr>
      </w:pPr>
    </w:p>
    <w:p w:rsidR="00E45728" w:rsidRDefault="00E45728" w:rsidP="00E45728">
      <w:pPr>
        <w:rPr>
          <w:sz w:val="24"/>
          <w:szCs w:val="24"/>
        </w:rPr>
      </w:pPr>
      <w:r w:rsidRPr="00E45728">
        <w:rPr>
          <w:b/>
          <w:sz w:val="24"/>
          <w:szCs w:val="24"/>
        </w:rPr>
        <w:t>Platon</w:t>
      </w:r>
      <w:r>
        <w:rPr>
          <w:sz w:val="24"/>
          <w:szCs w:val="24"/>
        </w:rPr>
        <w:t xml:space="preserve"> (geocentrična slika- zemlja je središče vesolja)</w:t>
      </w:r>
    </w:p>
    <w:p w:rsidR="00E45728" w:rsidRDefault="00E45728" w:rsidP="00E457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Zemlja se ne premika</w:t>
      </w:r>
    </w:p>
    <w:p w:rsidR="001F2543" w:rsidRDefault="00E45728" w:rsidP="001F25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Telesa (luna, oblaki, sonce, zvezde. . . )se vrtijo okoli nas</w:t>
      </w:r>
    </w:p>
    <w:p w:rsidR="00D170FB" w:rsidRDefault="00D170FB" w:rsidP="00E45728">
      <w:pPr>
        <w:rPr>
          <w:b/>
          <w:sz w:val="24"/>
          <w:szCs w:val="24"/>
        </w:rPr>
      </w:pPr>
    </w:p>
    <w:p w:rsidR="00E45728" w:rsidRDefault="00E45728" w:rsidP="00E45728">
      <w:pPr>
        <w:rPr>
          <w:sz w:val="24"/>
          <w:szCs w:val="24"/>
        </w:rPr>
      </w:pPr>
      <w:r w:rsidRPr="00E45728">
        <w:rPr>
          <w:b/>
          <w:sz w:val="24"/>
          <w:szCs w:val="24"/>
        </w:rPr>
        <w:t>Johannes Kepler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(1571-1630)</w:t>
      </w:r>
    </w:p>
    <w:p w:rsidR="00E45728" w:rsidRDefault="00E45728" w:rsidP="00E457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Vsak planet se giblje okoli Sonca po elipsi</w:t>
      </w:r>
    </w:p>
    <w:p w:rsidR="00E45728" w:rsidRDefault="00E45728" w:rsidP="00E457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Planet se vrti hitreje, ko je blizu Sonca, počasneje pa, ko je od njega bolj oddaljen</w:t>
      </w:r>
    </w:p>
    <w:p w:rsidR="00D170FB" w:rsidRDefault="00D170FB" w:rsidP="00D170FB">
      <w:pPr>
        <w:rPr>
          <w:b/>
          <w:sz w:val="24"/>
          <w:szCs w:val="24"/>
        </w:rPr>
      </w:pPr>
    </w:p>
    <w:p w:rsidR="000E1B44" w:rsidRDefault="000E1B44" w:rsidP="00D170FB">
      <w:pPr>
        <w:rPr>
          <w:b/>
          <w:sz w:val="24"/>
          <w:szCs w:val="24"/>
        </w:rPr>
      </w:pPr>
      <w:r w:rsidRPr="000E1B44">
        <w:rPr>
          <w:b/>
          <w:sz w:val="24"/>
          <w:szCs w:val="24"/>
        </w:rPr>
        <w:t>Pitagora</w:t>
      </w:r>
    </w:p>
    <w:p w:rsidR="000E1B44" w:rsidRPr="000E1B44" w:rsidRDefault="000E1B44" w:rsidP="000E1B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1B44">
        <w:rPr>
          <w:sz w:val="24"/>
          <w:szCs w:val="24"/>
        </w:rPr>
        <w:t>Da je zemlja okrogla</w:t>
      </w:r>
    </w:p>
    <w:p w:rsidR="000E1B44" w:rsidRPr="000E1B44" w:rsidRDefault="000E1B44" w:rsidP="000E1B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E1B44">
        <w:rPr>
          <w:sz w:val="24"/>
          <w:szCs w:val="24"/>
        </w:rPr>
        <w:t>Zemlja ne more biti ravna, ker jo vidimo ravno</w:t>
      </w:r>
    </w:p>
    <w:p w:rsidR="00D170FB" w:rsidRDefault="00D170FB" w:rsidP="000E1B44">
      <w:pPr>
        <w:rPr>
          <w:b/>
          <w:sz w:val="24"/>
          <w:szCs w:val="24"/>
        </w:rPr>
      </w:pPr>
    </w:p>
    <w:p w:rsidR="000E1B44" w:rsidRDefault="000E1B44" w:rsidP="000E1B44">
      <w:pPr>
        <w:rPr>
          <w:sz w:val="24"/>
          <w:szCs w:val="24"/>
        </w:rPr>
      </w:pPr>
      <w:r w:rsidRPr="000E1B44">
        <w:rPr>
          <w:b/>
          <w:sz w:val="24"/>
          <w:szCs w:val="24"/>
        </w:rPr>
        <w:t>Einsteina</w:t>
      </w:r>
      <w:r>
        <w:rPr>
          <w:sz w:val="24"/>
          <w:szCs w:val="24"/>
        </w:rPr>
        <w:t xml:space="preserve"> (1879-1955)</w:t>
      </w:r>
    </w:p>
    <w:p w:rsidR="000E1B44" w:rsidRDefault="000E1B44" w:rsidP="000E1B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Relativnostna teorija v začetku 20. stoletja</w:t>
      </w:r>
    </w:p>
    <w:p w:rsidR="000E1B44" w:rsidRDefault="000E1B44" w:rsidP="000E1B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Pripomogel k novimi odkritji in razvoju razumevanja vesolja </w:t>
      </w:r>
    </w:p>
    <w:p w:rsidR="00D170FB" w:rsidRDefault="00D170FB" w:rsidP="00F66B72">
      <w:pPr>
        <w:rPr>
          <w:b/>
          <w:sz w:val="24"/>
          <w:szCs w:val="24"/>
        </w:rPr>
      </w:pPr>
    </w:p>
    <w:p w:rsidR="00F66B72" w:rsidRDefault="00F66B72" w:rsidP="00F66B72">
      <w:pPr>
        <w:rPr>
          <w:sz w:val="24"/>
          <w:szCs w:val="24"/>
        </w:rPr>
      </w:pPr>
      <w:r w:rsidRPr="00F66B72">
        <w:rPr>
          <w:b/>
          <w:sz w:val="24"/>
          <w:szCs w:val="24"/>
        </w:rPr>
        <w:t>Klavdij Ptolemej</w:t>
      </w:r>
      <w:r>
        <w:rPr>
          <w:sz w:val="24"/>
          <w:szCs w:val="24"/>
        </w:rPr>
        <w:t xml:space="preserve"> (90-168)</w:t>
      </w:r>
    </w:p>
    <w:p w:rsidR="00F66B72" w:rsidRDefault="00F66B72" w:rsidP="00F66B7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Zemlja je v središču vesolja</w:t>
      </w:r>
    </w:p>
    <w:p w:rsidR="00D170FB" w:rsidRDefault="00D170FB" w:rsidP="008052E5">
      <w:pPr>
        <w:rPr>
          <w:b/>
          <w:i/>
          <w:color w:val="FF00FF"/>
          <w:sz w:val="32"/>
          <w:szCs w:val="32"/>
        </w:rPr>
      </w:pPr>
    </w:p>
    <w:p w:rsidR="008052E5" w:rsidRDefault="008052E5" w:rsidP="008052E5">
      <w:pPr>
        <w:rPr>
          <w:b/>
          <w:sz w:val="40"/>
          <w:szCs w:val="40"/>
        </w:rPr>
      </w:pPr>
      <w:r w:rsidRPr="008052E5">
        <w:rPr>
          <w:b/>
          <w:i/>
          <w:color w:val="FF00FF"/>
          <w:sz w:val="32"/>
          <w:szCs w:val="32"/>
        </w:rPr>
        <w:t>GRAVITACIJSKA SILA</w:t>
      </w:r>
      <w:r>
        <w:rPr>
          <w:b/>
          <w:color w:val="FF00FF"/>
          <w:sz w:val="28"/>
          <w:szCs w:val="28"/>
        </w:rPr>
        <w:t xml:space="preserve"> </w:t>
      </w:r>
      <w:r>
        <w:rPr>
          <w:b/>
          <w:sz w:val="28"/>
          <w:szCs w:val="28"/>
        </w:rPr>
        <w:t>je hitrost, ki jo mora imeti telo, da ne pade na zemljo ampak, da kroži kozmična hitrost je 7,9 km/s.</w:t>
      </w:r>
      <w:r>
        <w:rPr>
          <w:b/>
          <w:sz w:val="40"/>
          <w:szCs w:val="40"/>
        </w:rPr>
        <w:t xml:space="preserve">                                         </w:t>
      </w:r>
    </w:p>
    <w:p w:rsidR="00D170FB" w:rsidRDefault="00D170FB" w:rsidP="008052E5">
      <w:pPr>
        <w:jc w:val="center"/>
        <w:rPr>
          <w:b/>
          <w:sz w:val="40"/>
          <w:szCs w:val="40"/>
        </w:rPr>
      </w:pPr>
    </w:p>
    <w:p w:rsidR="008052E5" w:rsidRDefault="008052E5" w:rsidP="008052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F=</w:t>
      </w:r>
      <w:r>
        <w:rPr>
          <w:b/>
          <w:sz w:val="40"/>
          <w:szCs w:val="40"/>
          <w:vertAlign w:val="superscript"/>
        </w:rPr>
        <w:t>m1 m2</w:t>
      </w:r>
      <w:r>
        <w:rPr>
          <w:b/>
          <w:sz w:val="40"/>
          <w:szCs w:val="40"/>
        </w:rPr>
        <w:t xml:space="preserve"> K</w:t>
      </w:r>
    </w:p>
    <w:p w:rsidR="00D170FB" w:rsidRPr="00D170FB" w:rsidRDefault="00D170FB" w:rsidP="00D170FB">
      <w:pPr>
        <w:rPr>
          <w:b/>
          <w:sz w:val="28"/>
          <w:szCs w:val="28"/>
        </w:rPr>
      </w:pPr>
    </w:p>
    <w:p w:rsidR="00D170FB" w:rsidRDefault="00D170FB" w:rsidP="00D170FB">
      <w:pPr>
        <w:rPr>
          <w:b/>
          <w:color w:val="7030A0"/>
          <w:sz w:val="40"/>
          <w:szCs w:val="40"/>
        </w:rPr>
      </w:pPr>
    </w:p>
    <w:p w:rsidR="00D170FB" w:rsidRDefault="00D170FB" w:rsidP="00D170FB">
      <w:pPr>
        <w:rPr>
          <w:b/>
          <w:color w:val="7030A0"/>
          <w:sz w:val="40"/>
          <w:szCs w:val="40"/>
        </w:rPr>
      </w:pPr>
    </w:p>
    <w:p w:rsidR="00D170FB" w:rsidRDefault="00D170FB" w:rsidP="00D170FB">
      <w:pPr>
        <w:rPr>
          <w:b/>
          <w:color w:val="7030A0"/>
          <w:sz w:val="40"/>
          <w:szCs w:val="40"/>
        </w:rPr>
      </w:pPr>
    </w:p>
    <w:p w:rsidR="00D170FB" w:rsidRDefault="00D170FB" w:rsidP="00D170FB">
      <w:pPr>
        <w:rPr>
          <w:b/>
          <w:color w:val="7030A0"/>
          <w:sz w:val="40"/>
          <w:szCs w:val="40"/>
        </w:rPr>
      </w:pPr>
    </w:p>
    <w:p w:rsidR="00D170FB" w:rsidRDefault="00D170FB" w:rsidP="00D170FB">
      <w:pPr>
        <w:rPr>
          <w:sz w:val="32"/>
          <w:szCs w:val="32"/>
          <w:u w:val="single"/>
        </w:rPr>
      </w:pPr>
      <w:r w:rsidRPr="00D170FB">
        <w:rPr>
          <w:b/>
          <w:color w:val="7030A0"/>
          <w:sz w:val="40"/>
          <w:szCs w:val="40"/>
        </w:rPr>
        <w:t>Z ozvezdjem</w:t>
      </w:r>
      <w:r>
        <w:rPr>
          <w:sz w:val="40"/>
          <w:szCs w:val="40"/>
        </w:rPr>
        <w:t xml:space="preserve"> </w:t>
      </w:r>
      <w:r w:rsidRPr="00D170FB">
        <w:rPr>
          <w:sz w:val="32"/>
          <w:szCs w:val="32"/>
          <w:u w:val="single"/>
        </w:rPr>
        <w:t>so se prvi ukvarjali Inki in Maji ter so se naj bolj od vseh takratnih ljudstev.</w:t>
      </w:r>
    </w:p>
    <w:p w:rsidR="00D170FB" w:rsidRDefault="00D170FB" w:rsidP="00D170FB">
      <w:pPr>
        <w:rPr>
          <w:sz w:val="32"/>
          <w:szCs w:val="32"/>
        </w:rPr>
      </w:pPr>
    </w:p>
    <w:p w:rsidR="00D170FB" w:rsidRPr="00D170FB" w:rsidRDefault="00D170FB" w:rsidP="00D170FB">
      <w:pPr>
        <w:rPr>
          <w:sz w:val="24"/>
          <w:szCs w:val="24"/>
        </w:rPr>
      </w:pPr>
      <w:r w:rsidRPr="00D170FB">
        <w:rPr>
          <w:sz w:val="32"/>
          <w:szCs w:val="32"/>
        </w:rPr>
        <w:t>SONCE</w:t>
      </w:r>
      <w:r w:rsidRPr="00D170FB">
        <w:rPr>
          <w:color w:val="FF0000"/>
          <w:sz w:val="32"/>
          <w:szCs w:val="32"/>
        </w:rPr>
        <w:t xml:space="preserve">: </w:t>
      </w:r>
      <w:r w:rsidRPr="00D170FB">
        <w:rPr>
          <w:color w:val="FF0000"/>
          <w:sz w:val="24"/>
          <w:szCs w:val="24"/>
        </w:rPr>
        <w:t>Merkur</w:t>
      </w:r>
      <w:r>
        <w:rPr>
          <w:sz w:val="24"/>
          <w:szCs w:val="24"/>
        </w:rPr>
        <w:t xml:space="preserve">, </w:t>
      </w:r>
      <w:r w:rsidRPr="00D170FB">
        <w:rPr>
          <w:color w:val="FFCC00"/>
          <w:sz w:val="24"/>
          <w:szCs w:val="24"/>
        </w:rPr>
        <w:t>Venera</w:t>
      </w:r>
      <w:r>
        <w:rPr>
          <w:sz w:val="24"/>
          <w:szCs w:val="24"/>
        </w:rPr>
        <w:t xml:space="preserve">, </w:t>
      </w:r>
      <w:r w:rsidRPr="00D170FB">
        <w:rPr>
          <w:color w:val="00B0F0"/>
          <w:sz w:val="24"/>
          <w:szCs w:val="24"/>
        </w:rPr>
        <w:t>Zemlja</w:t>
      </w:r>
      <w:r>
        <w:rPr>
          <w:sz w:val="24"/>
          <w:szCs w:val="24"/>
        </w:rPr>
        <w:t xml:space="preserve">, </w:t>
      </w:r>
      <w:r w:rsidRPr="00D170FB">
        <w:rPr>
          <w:color w:val="996633"/>
          <w:sz w:val="24"/>
          <w:szCs w:val="24"/>
        </w:rPr>
        <w:t>Mars,</w:t>
      </w:r>
      <w:r>
        <w:rPr>
          <w:sz w:val="24"/>
          <w:szCs w:val="24"/>
        </w:rPr>
        <w:t xml:space="preserve"> </w:t>
      </w:r>
      <w:r w:rsidRPr="00D170FB">
        <w:rPr>
          <w:color w:val="008000"/>
          <w:sz w:val="24"/>
          <w:szCs w:val="24"/>
        </w:rPr>
        <w:t>Jupiter</w:t>
      </w:r>
      <w:r>
        <w:rPr>
          <w:sz w:val="24"/>
          <w:szCs w:val="24"/>
        </w:rPr>
        <w:t xml:space="preserve">, </w:t>
      </w:r>
      <w:r w:rsidRPr="00D170FB">
        <w:rPr>
          <w:color w:val="7030A0"/>
          <w:sz w:val="24"/>
          <w:szCs w:val="24"/>
        </w:rPr>
        <w:t>Saturn,</w:t>
      </w:r>
      <w:r>
        <w:rPr>
          <w:sz w:val="24"/>
          <w:szCs w:val="24"/>
        </w:rPr>
        <w:t xml:space="preserve"> </w:t>
      </w:r>
      <w:r w:rsidRPr="00781C92">
        <w:rPr>
          <w:color w:val="17365D"/>
          <w:sz w:val="24"/>
          <w:szCs w:val="24"/>
        </w:rPr>
        <w:t>Uran,</w:t>
      </w:r>
      <w:r>
        <w:rPr>
          <w:sz w:val="24"/>
          <w:szCs w:val="24"/>
        </w:rPr>
        <w:t xml:space="preserve"> </w:t>
      </w:r>
      <w:r w:rsidRPr="00D170FB">
        <w:rPr>
          <w:color w:val="FF0066"/>
          <w:sz w:val="24"/>
          <w:szCs w:val="24"/>
        </w:rPr>
        <w:t>Neptun</w:t>
      </w:r>
    </w:p>
    <w:p w:rsidR="00D170FB" w:rsidRDefault="00D170FB" w:rsidP="00D170FB">
      <w:pPr>
        <w:rPr>
          <w:b/>
          <w:color w:val="3366FF"/>
          <w:sz w:val="40"/>
          <w:szCs w:val="40"/>
        </w:rPr>
      </w:pPr>
    </w:p>
    <w:p w:rsidR="00D170FB" w:rsidRPr="00D170FB" w:rsidRDefault="00D170FB" w:rsidP="00D170FB">
      <w:pPr>
        <w:rPr>
          <w:sz w:val="32"/>
          <w:szCs w:val="32"/>
          <w:u w:val="single"/>
        </w:rPr>
      </w:pPr>
      <w:r w:rsidRPr="00D170FB">
        <w:rPr>
          <w:b/>
          <w:color w:val="3366FF"/>
          <w:sz w:val="40"/>
          <w:szCs w:val="40"/>
        </w:rPr>
        <w:t>Ekliptika</w:t>
      </w:r>
      <w:r>
        <w:rPr>
          <w:b/>
          <w:sz w:val="40"/>
          <w:szCs w:val="40"/>
        </w:rPr>
        <w:t xml:space="preserve"> </w:t>
      </w:r>
      <w:r>
        <w:rPr>
          <w:sz w:val="32"/>
          <w:szCs w:val="32"/>
          <w:u w:val="single"/>
        </w:rPr>
        <w:t xml:space="preserve">je ravnina po kateri </w:t>
      </w:r>
      <w:r w:rsidRPr="00D170FB">
        <w:rPr>
          <w:b/>
          <w:color w:val="000099"/>
          <w:sz w:val="32"/>
          <w:szCs w:val="32"/>
          <w:u w:val="single"/>
        </w:rPr>
        <w:t>se giblje</w:t>
      </w:r>
      <w:r>
        <w:rPr>
          <w:sz w:val="32"/>
          <w:szCs w:val="32"/>
          <w:u w:val="single"/>
        </w:rPr>
        <w:t xml:space="preserve"> Sonce. </w:t>
      </w:r>
    </w:p>
    <w:p w:rsidR="008052E5" w:rsidRPr="008052E5" w:rsidRDefault="008052E5" w:rsidP="008052E5">
      <w:pPr>
        <w:rPr>
          <w:sz w:val="24"/>
          <w:szCs w:val="24"/>
        </w:rPr>
      </w:pPr>
    </w:p>
    <w:p w:rsidR="00F66B72" w:rsidRPr="00F66B72" w:rsidRDefault="00F66B72" w:rsidP="00F66B72">
      <w:pPr>
        <w:rPr>
          <w:sz w:val="24"/>
          <w:szCs w:val="24"/>
        </w:rPr>
      </w:pPr>
    </w:p>
    <w:p w:rsidR="00E45728" w:rsidRPr="000E1B44" w:rsidRDefault="00E45728" w:rsidP="00E45728">
      <w:pPr>
        <w:rPr>
          <w:sz w:val="24"/>
          <w:szCs w:val="24"/>
        </w:rPr>
      </w:pPr>
    </w:p>
    <w:p w:rsidR="001F2543" w:rsidRDefault="001F2543" w:rsidP="001F2543">
      <w:pPr>
        <w:spacing w:line="120" w:lineRule="auto"/>
        <w:rPr>
          <w:sz w:val="24"/>
          <w:szCs w:val="24"/>
        </w:rPr>
      </w:pPr>
    </w:p>
    <w:p w:rsidR="001F2543" w:rsidRPr="001F2543" w:rsidRDefault="001F2543" w:rsidP="001F2543">
      <w:pPr>
        <w:rPr>
          <w:sz w:val="24"/>
          <w:szCs w:val="24"/>
        </w:rPr>
      </w:pPr>
    </w:p>
    <w:sectPr w:rsidR="001F2543" w:rsidRPr="001F2543" w:rsidSect="00A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57CA"/>
    <w:multiLevelType w:val="hybridMultilevel"/>
    <w:tmpl w:val="2CD0A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0FE6"/>
    <w:multiLevelType w:val="hybridMultilevel"/>
    <w:tmpl w:val="54046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A29"/>
    <w:multiLevelType w:val="hybridMultilevel"/>
    <w:tmpl w:val="E7A8B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3AD2"/>
    <w:multiLevelType w:val="hybridMultilevel"/>
    <w:tmpl w:val="25D4B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5B68"/>
    <w:multiLevelType w:val="hybridMultilevel"/>
    <w:tmpl w:val="F97A45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D47979"/>
    <w:multiLevelType w:val="hybridMultilevel"/>
    <w:tmpl w:val="AD202F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1BE9"/>
    <w:multiLevelType w:val="hybridMultilevel"/>
    <w:tmpl w:val="C8420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61DFC"/>
    <w:multiLevelType w:val="hybridMultilevel"/>
    <w:tmpl w:val="FD86B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F93"/>
    <w:rsid w:val="000505F7"/>
    <w:rsid w:val="000E1B44"/>
    <w:rsid w:val="001A502A"/>
    <w:rsid w:val="001F2543"/>
    <w:rsid w:val="002A4243"/>
    <w:rsid w:val="00302C71"/>
    <w:rsid w:val="0031124D"/>
    <w:rsid w:val="003E64BA"/>
    <w:rsid w:val="00492D80"/>
    <w:rsid w:val="00556D96"/>
    <w:rsid w:val="006A4F93"/>
    <w:rsid w:val="00781C92"/>
    <w:rsid w:val="007863BD"/>
    <w:rsid w:val="008052E5"/>
    <w:rsid w:val="00A17966"/>
    <w:rsid w:val="00AD6DBE"/>
    <w:rsid w:val="00BC0173"/>
    <w:rsid w:val="00D170FB"/>
    <w:rsid w:val="00E45728"/>
    <w:rsid w:val="00F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D8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8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2D8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2D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92D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92D8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92D80"/>
    <w:rPr>
      <w:rFonts w:ascii="Cambria" w:eastAsia="Times New Roman" w:hAnsi="Cambria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492D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492D80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A4243"/>
    <w:pPr>
      <w:ind w:left="720"/>
      <w:contextualSpacing/>
    </w:pPr>
  </w:style>
  <w:style w:type="character" w:styleId="PlaceholderText">
    <w:name w:val="Placeholder Text"/>
    <w:uiPriority w:val="99"/>
    <w:semiHidden/>
    <w:rsid w:val="008052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2019-05-23T10:49:00Z</dcterms:created>
  <dcterms:modified xsi:type="dcterms:W3CDTF">2019-05-23T10:49:00Z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