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7D3D1" w14:textId="77777777" w:rsidR="00F37CDE" w:rsidRDefault="00F37CDE">
      <w:pPr>
        <w:rPr>
          <w:rFonts w:ascii="Monotype Corsiva" w:hAnsi="Monotype Corsiva"/>
          <w:b/>
          <w:bCs/>
          <w:i/>
          <w:iCs/>
          <w:sz w:val="72"/>
        </w:rPr>
      </w:pPr>
      <w:bookmarkStart w:id="0" w:name="_GoBack"/>
      <w:bookmarkEnd w:id="0"/>
    </w:p>
    <w:p w14:paraId="1545D76A" w14:textId="77777777" w:rsidR="00F37CDE" w:rsidRDefault="00F37CDE">
      <w:pPr>
        <w:rPr>
          <w:rFonts w:ascii="Monotype Corsiva" w:hAnsi="Monotype Corsiva"/>
          <w:b/>
          <w:bCs/>
          <w:i/>
          <w:iCs/>
          <w:sz w:val="72"/>
        </w:rPr>
      </w:pPr>
    </w:p>
    <w:p w14:paraId="3365B2DC" w14:textId="77777777" w:rsidR="00F37CDE" w:rsidRDefault="00F37CDE">
      <w:pPr>
        <w:rPr>
          <w:rFonts w:ascii="Monotype Corsiva" w:hAnsi="Monotype Corsiva"/>
          <w:b/>
          <w:bCs/>
          <w:i/>
          <w:iCs/>
          <w:sz w:val="72"/>
        </w:rPr>
      </w:pPr>
    </w:p>
    <w:p w14:paraId="5F8B61FC" w14:textId="77777777" w:rsidR="00F37CDE" w:rsidRDefault="00000898">
      <w:pPr>
        <w:rPr>
          <w:rFonts w:ascii="Monotype Corsiva" w:hAnsi="Monotype Corsiva"/>
          <w:b/>
          <w:bCs/>
          <w:i/>
          <w:iCs/>
          <w:sz w:val="72"/>
        </w:rPr>
      </w:pPr>
      <w:r>
        <w:rPr>
          <w:rFonts w:ascii="Monotype Corsiva" w:hAnsi="Monotype Corsiva"/>
          <w:b/>
          <w:bCs/>
          <w:i/>
          <w:iCs/>
          <w:noProof/>
          <w:sz w:val="20"/>
        </w:rPr>
        <w:pict w14:anchorId="67AAF199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-12.35pt;margin-top:16.3pt;width:478.5pt;height:148.75pt;z-index:251657728" adj="7200" fillcolor="black">
            <v:shadow color="#868686"/>
            <v:textpath style="font-family:&quot;Monotype Corsiva&quot;;font-size:54pt;font-weight:bold;font-style:italic;v-text-kern:t" trim="t" fitpath="t" string="1.VAJA&#10;MIKROSKOPIRANJE"/>
          </v:shape>
        </w:pict>
      </w:r>
    </w:p>
    <w:p w14:paraId="013AE601" w14:textId="77777777" w:rsidR="00F37CDE" w:rsidRDefault="00F37CDE">
      <w:pPr>
        <w:rPr>
          <w:rFonts w:ascii="Monotype Corsiva" w:hAnsi="Monotype Corsiva"/>
          <w:b/>
          <w:bCs/>
          <w:i/>
          <w:iCs/>
          <w:sz w:val="72"/>
        </w:rPr>
      </w:pPr>
    </w:p>
    <w:p w14:paraId="4B966597" w14:textId="77777777" w:rsidR="00F37CDE" w:rsidRDefault="00F37CDE">
      <w:pPr>
        <w:rPr>
          <w:rFonts w:ascii="Monotype Corsiva" w:hAnsi="Monotype Corsiva"/>
          <w:b/>
          <w:bCs/>
          <w:i/>
          <w:iCs/>
          <w:sz w:val="72"/>
        </w:rPr>
      </w:pPr>
    </w:p>
    <w:p w14:paraId="63C438A8" w14:textId="77777777" w:rsidR="00F37CDE" w:rsidRDefault="00F37CDE">
      <w:pPr>
        <w:rPr>
          <w:rFonts w:ascii="Monotype Corsiva" w:hAnsi="Monotype Corsiva"/>
          <w:b/>
          <w:bCs/>
          <w:i/>
          <w:iCs/>
          <w:sz w:val="72"/>
        </w:rPr>
      </w:pPr>
    </w:p>
    <w:p w14:paraId="79BE726C" w14:textId="77777777" w:rsidR="00F37CDE" w:rsidRDefault="00F37CDE">
      <w:pPr>
        <w:rPr>
          <w:rFonts w:ascii="Monotype Corsiva" w:hAnsi="Monotype Corsiva"/>
          <w:b/>
          <w:bCs/>
          <w:i/>
          <w:iCs/>
          <w:sz w:val="72"/>
        </w:rPr>
      </w:pPr>
    </w:p>
    <w:p w14:paraId="1A38A0EF" w14:textId="77777777" w:rsidR="00F37CDE" w:rsidRDefault="00F37CDE">
      <w:pPr>
        <w:rPr>
          <w:rFonts w:ascii="Monotype Corsiva" w:hAnsi="Monotype Corsiva"/>
          <w:b/>
          <w:bCs/>
          <w:i/>
          <w:iCs/>
          <w:sz w:val="72"/>
        </w:rPr>
      </w:pPr>
    </w:p>
    <w:p w14:paraId="0982A281" w14:textId="77777777" w:rsidR="00F37CDE" w:rsidRDefault="00F37CDE">
      <w:pPr>
        <w:rPr>
          <w:rFonts w:ascii="Monotype Corsiva" w:hAnsi="Monotype Corsiva"/>
          <w:b/>
          <w:bCs/>
          <w:i/>
          <w:iCs/>
          <w:sz w:val="72"/>
        </w:rPr>
      </w:pPr>
    </w:p>
    <w:p w14:paraId="73A0F2BF" w14:textId="77777777" w:rsidR="00F37CDE" w:rsidRDefault="00F37CDE">
      <w:pPr>
        <w:rPr>
          <w:rFonts w:ascii="Monotype Corsiva" w:hAnsi="Monotype Corsiva"/>
          <w:b/>
          <w:bCs/>
          <w:i/>
          <w:iCs/>
          <w:sz w:val="72"/>
        </w:rPr>
      </w:pPr>
    </w:p>
    <w:p w14:paraId="008D78F6" w14:textId="77777777" w:rsidR="00F37CDE" w:rsidRDefault="00F37CDE">
      <w:pPr>
        <w:rPr>
          <w:rFonts w:ascii="Monotype Corsiva" w:hAnsi="Monotype Corsiva"/>
          <w:b/>
          <w:bCs/>
          <w:i/>
          <w:iCs/>
          <w:sz w:val="72"/>
        </w:rPr>
      </w:pPr>
    </w:p>
    <w:p w14:paraId="4E661450" w14:textId="77777777" w:rsidR="00F37CDE" w:rsidRDefault="00F37CDE">
      <w:pPr>
        <w:rPr>
          <w:rFonts w:ascii="Monotype Corsiva" w:hAnsi="Monotype Corsiva"/>
          <w:b/>
          <w:bCs/>
          <w:i/>
          <w:iCs/>
          <w:sz w:val="40"/>
        </w:rPr>
      </w:pPr>
    </w:p>
    <w:p w14:paraId="3D261B94" w14:textId="77777777" w:rsidR="00F37CDE" w:rsidRDefault="00F37CDE">
      <w:pPr>
        <w:rPr>
          <w:rFonts w:ascii="Monotype Corsiva" w:hAnsi="Monotype Corsiva"/>
          <w:b/>
          <w:bCs/>
          <w:i/>
          <w:iCs/>
          <w:sz w:val="40"/>
        </w:rPr>
      </w:pPr>
    </w:p>
    <w:p w14:paraId="79FCCBE3" w14:textId="77777777" w:rsidR="00F37CDE" w:rsidRDefault="00F37CDE">
      <w:pPr>
        <w:rPr>
          <w:rFonts w:ascii="Monotype Corsiva" w:hAnsi="Monotype Corsiva"/>
          <w:b/>
          <w:bCs/>
          <w:i/>
          <w:iCs/>
          <w:sz w:val="40"/>
        </w:rPr>
      </w:pPr>
    </w:p>
    <w:p w14:paraId="7226BC79" w14:textId="77777777" w:rsidR="00F37CDE" w:rsidRDefault="00F37CDE">
      <w:pPr>
        <w:rPr>
          <w:rFonts w:ascii="Monotype Corsiva" w:hAnsi="Monotype Corsiva"/>
          <w:b/>
          <w:bCs/>
          <w:i/>
          <w:iCs/>
          <w:sz w:val="40"/>
        </w:rPr>
      </w:pPr>
    </w:p>
    <w:p w14:paraId="53195548" w14:textId="77777777" w:rsidR="00F37CDE" w:rsidRDefault="00B46FF2">
      <w:pPr>
        <w:pStyle w:val="Heading1"/>
      </w:pPr>
      <w:r>
        <w:t xml:space="preserve">                                                                  </w:t>
      </w:r>
    </w:p>
    <w:p w14:paraId="0DE99795" w14:textId="7A103D8D" w:rsidR="00F37CDE" w:rsidRDefault="00B46FF2">
      <w:pPr>
        <w:rPr>
          <w:rFonts w:ascii="Monotype Corsiva" w:hAnsi="Monotype Corsiva"/>
          <w:b/>
          <w:bCs/>
          <w:i/>
          <w:iCs/>
          <w:sz w:val="40"/>
        </w:rPr>
      </w:pPr>
      <w:r>
        <w:rPr>
          <w:rFonts w:ascii="Monotype Corsiva" w:hAnsi="Monotype Corsiva"/>
          <w:b/>
          <w:bCs/>
          <w:i/>
          <w:iCs/>
          <w:sz w:val="40"/>
        </w:rPr>
        <w:t xml:space="preserve">                                                                        </w:t>
      </w:r>
      <w:r w:rsidR="00AF242B">
        <w:rPr>
          <w:rFonts w:ascii="Monotype Corsiva" w:hAnsi="Monotype Corsiva"/>
          <w:b/>
          <w:bCs/>
          <w:i/>
          <w:iCs/>
          <w:sz w:val="40"/>
        </w:rPr>
        <w:t xml:space="preserve"> </w:t>
      </w:r>
    </w:p>
    <w:p w14:paraId="5568DC3C" w14:textId="77777777" w:rsidR="00F37CDE" w:rsidRDefault="00F37CDE">
      <w:pPr>
        <w:rPr>
          <w:rFonts w:ascii="Monotype Corsiva" w:hAnsi="Monotype Corsiva"/>
          <w:b/>
          <w:bCs/>
          <w:i/>
          <w:iCs/>
          <w:sz w:val="40"/>
        </w:rPr>
      </w:pPr>
    </w:p>
    <w:p w14:paraId="32D5D0F9" w14:textId="77777777" w:rsidR="00F37CDE" w:rsidRDefault="00F37CDE">
      <w:pPr>
        <w:rPr>
          <w:rFonts w:ascii="Monotype Corsiva" w:hAnsi="Monotype Corsiva"/>
          <w:b/>
          <w:bCs/>
          <w:i/>
          <w:iCs/>
          <w:sz w:val="40"/>
        </w:rPr>
      </w:pPr>
    </w:p>
    <w:p w14:paraId="4FBEBEDE" w14:textId="77777777" w:rsidR="00F37CDE" w:rsidRDefault="00F37CDE">
      <w:pPr>
        <w:rPr>
          <w:rFonts w:ascii="Monotype Corsiva" w:hAnsi="Monotype Corsiva"/>
          <w:b/>
          <w:bCs/>
          <w:i/>
          <w:iCs/>
          <w:sz w:val="40"/>
        </w:rPr>
      </w:pPr>
    </w:p>
    <w:p w14:paraId="63AD1F64" w14:textId="77777777" w:rsidR="00F37CDE" w:rsidRDefault="00B46FF2">
      <w:pPr>
        <w:numPr>
          <w:ilvl w:val="0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40"/>
        </w:rPr>
        <w:lastRenderedPageBreak/>
        <w:t>CILJI EKSPERIMENTA</w:t>
      </w:r>
    </w:p>
    <w:p w14:paraId="039A29E1" w14:textId="77777777" w:rsidR="00F37CDE" w:rsidRDefault="00F37CDE">
      <w:pPr>
        <w:rPr>
          <w:rFonts w:ascii="Monotype Corsiva" w:hAnsi="Monotype Corsiva"/>
          <w:b/>
          <w:bCs/>
          <w:i/>
          <w:iCs/>
          <w:sz w:val="28"/>
        </w:rPr>
      </w:pPr>
    </w:p>
    <w:p w14:paraId="4C455B74" w14:textId="77777777" w:rsidR="00F37CDE" w:rsidRDefault="00B46FF2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Naučiti se uporabljati mikroskop</w:t>
      </w:r>
    </w:p>
    <w:p w14:paraId="1BD24C42" w14:textId="77777777" w:rsidR="00F37CDE" w:rsidRDefault="00B46FF2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Naučiti se naresti preparat</w:t>
      </w:r>
    </w:p>
    <w:p w14:paraId="6DC42EA8" w14:textId="77777777" w:rsidR="00F37CDE" w:rsidRDefault="00B46FF2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Naučiti se mikroskopirati pri mali povečavi</w:t>
      </w:r>
    </w:p>
    <w:p w14:paraId="1A3EC318" w14:textId="77777777" w:rsidR="00F37CDE" w:rsidRDefault="00B46FF2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Opazovati, kaj se dogaja s sliko pod mikroskopom</w:t>
      </w:r>
    </w:p>
    <w:p w14:paraId="74CF1E19" w14:textId="77777777" w:rsidR="00F37CDE" w:rsidRDefault="00B46FF2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Naučiti se risati skice</w:t>
      </w:r>
    </w:p>
    <w:p w14:paraId="48C28FA1" w14:textId="77777777" w:rsidR="00F37CDE" w:rsidRDefault="00B46FF2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Naučiti se mikroskopirati pri veliki povečavi</w:t>
      </w:r>
    </w:p>
    <w:p w14:paraId="6B0CF8B7" w14:textId="77777777" w:rsidR="00F37CDE" w:rsidRDefault="00B46FF2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Da znamo izmeriti 2r polja</w:t>
      </w:r>
    </w:p>
    <w:p w14:paraId="6BAE6D87" w14:textId="77777777" w:rsidR="00F37CDE" w:rsidRDefault="00B46FF2">
      <w:pPr>
        <w:numPr>
          <w:ilvl w:val="1"/>
          <w:numId w:val="1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Spoznati dele mikroskopa</w:t>
      </w:r>
    </w:p>
    <w:p w14:paraId="1DACC75C" w14:textId="77777777" w:rsidR="00F37CDE" w:rsidRDefault="00F37CDE">
      <w:pPr>
        <w:ind w:left="1080"/>
        <w:rPr>
          <w:rFonts w:ascii="Monotype Corsiva" w:hAnsi="Monotype Corsiva"/>
          <w:b/>
          <w:bCs/>
          <w:i/>
          <w:iCs/>
          <w:sz w:val="28"/>
        </w:rPr>
      </w:pPr>
    </w:p>
    <w:p w14:paraId="0868DCE2" w14:textId="77777777" w:rsidR="00F37CDE" w:rsidRDefault="00B46FF2">
      <w:pPr>
        <w:numPr>
          <w:ilvl w:val="0"/>
          <w:numId w:val="1"/>
        </w:numPr>
        <w:rPr>
          <w:rFonts w:ascii="Monotype Corsiva" w:hAnsi="Monotype Corsiva"/>
          <w:b/>
          <w:bCs/>
          <w:i/>
          <w:iCs/>
          <w:sz w:val="40"/>
        </w:rPr>
      </w:pPr>
      <w:r>
        <w:rPr>
          <w:rFonts w:ascii="Monotype Corsiva" w:hAnsi="Monotype Corsiva"/>
          <w:b/>
          <w:bCs/>
          <w:i/>
          <w:iCs/>
          <w:sz w:val="40"/>
        </w:rPr>
        <w:t>MATERIALI oz. APARATURA</w:t>
      </w:r>
    </w:p>
    <w:p w14:paraId="39EE7004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0B4C1FD9" w14:textId="77777777" w:rsidR="00F37CDE" w:rsidRDefault="00B46FF2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Za izvedbo eksperimentov smo potrebovali :</w:t>
      </w:r>
    </w:p>
    <w:p w14:paraId="026E8BDF" w14:textId="77777777" w:rsidR="00F37CDE" w:rsidRDefault="00B46FF2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 xml:space="preserve"> Mikroskop, krovno in objektno steklce, črke H, A in F, en temen las in en svetel las, raster ali tiskarsko mrežico</w:t>
      </w:r>
    </w:p>
    <w:p w14:paraId="65F89ACA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0D571ABE" w14:textId="77777777" w:rsidR="00F37CDE" w:rsidRDefault="00B46FF2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40"/>
        </w:rPr>
        <w:t>3. METODE DELA</w:t>
      </w:r>
    </w:p>
    <w:p w14:paraId="61A9AFF5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45D0280A" w14:textId="77777777" w:rsidR="00F37CDE" w:rsidRDefault="00B46FF2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3.1. Pri mali povečavi ( 56 x ) :</w:t>
      </w:r>
    </w:p>
    <w:p w14:paraId="5D9CDFE6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mikroskopiranje črke H, A in F</w:t>
      </w:r>
    </w:p>
    <w:p w14:paraId="66465358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na objektno steklce smo kapnili eno kapljico vode</w:t>
      </w:r>
    </w:p>
    <w:p w14:paraId="32F83A2D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nato postavili gor črko in jo pokrili s krovnim steklcem</w:t>
      </w:r>
    </w:p>
    <w:p w14:paraId="77DC96B4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preparat postavili na mizico tako kot ga beremo</w:t>
      </w:r>
    </w:p>
    <w:p w14:paraId="648E66BB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nato pogledali od strani in z makrometrskim vijakom spustili objektiv 0,5 do 1 cm nad preparat</w:t>
      </w:r>
    </w:p>
    <w:p w14:paraId="46081124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pogledali skozi okular in počasi vrteli makrometrski vijak proti sebi, dokler se  ne pokazala slika</w:t>
      </w:r>
    </w:p>
    <w:p w14:paraId="3E86598F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narisali smo črko, kakor smo jo videli  pod mikroskopom</w:t>
      </w:r>
    </w:p>
    <w:p w14:paraId="4326A7BA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3CFD702C" w14:textId="77777777" w:rsidR="00F37CDE" w:rsidRDefault="00B46FF2">
      <w:p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 xml:space="preserve">     3.2. Pri veliki povečavi ( 280 x ) :</w:t>
      </w:r>
    </w:p>
    <w:p w14:paraId="61C52D83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mikroskopiranje las</w:t>
      </w:r>
    </w:p>
    <w:p w14:paraId="646FD926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lasa smo prekrižali in smo ju dali na objektno steklce, brez kapljice vode</w:t>
      </w:r>
    </w:p>
    <w:p w14:paraId="31EA697D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nato smo ju pokrili s krovnim steklcem</w:t>
      </w:r>
    </w:p>
    <w:p w14:paraId="08DD9C5B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našli smo sliko pri mali povečavi</w:t>
      </w:r>
    </w:p>
    <w:p w14:paraId="38C40E86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potem smo postavili križišče na sredino</w:t>
      </w:r>
    </w:p>
    <w:p w14:paraId="546DFEC0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gledali smo od strani in v smeri urinega kazalca  premaknili revolver na veliko povečavo</w:t>
      </w:r>
    </w:p>
    <w:p w14:paraId="1AD2DDF3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lastRenderedPageBreak/>
        <w:t>z mikrometrskim vijakom smo nato izostrili sliko</w:t>
      </w:r>
    </w:p>
    <w:p w14:paraId="269970B8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67861A95" w14:textId="77777777" w:rsidR="00F37CDE" w:rsidRDefault="00B46FF2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3.3.1. Določanje 2r vidnega polja s piko :</w:t>
      </w:r>
    </w:p>
    <w:p w14:paraId="1EB6BADF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na košček papirja smo narisali majhno piko</w:t>
      </w:r>
    </w:p>
    <w:p w14:paraId="632BB056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jo položili na mizico in pogledali skozi okular</w:t>
      </w:r>
    </w:p>
    <w:p w14:paraId="1E18BD58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in ko se je obod pike ujemal z vidnim poljem, smo z ravnilom izmerili 2r vidnega polja</w:t>
      </w:r>
    </w:p>
    <w:p w14:paraId="3624943D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3457B5A3" w14:textId="77777777" w:rsidR="00F37CDE" w:rsidRDefault="00B46FF2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pri 56 x …  2,3 mm</w:t>
      </w:r>
    </w:p>
    <w:p w14:paraId="23E00103" w14:textId="77777777" w:rsidR="00F37CDE" w:rsidRDefault="00B46FF2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pri 280 x …  0,44 mm</w:t>
      </w:r>
    </w:p>
    <w:p w14:paraId="63939EEA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31445425" w14:textId="77777777" w:rsidR="00F37CDE" w:rsidRDefault="00B46FF2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3.3.2. Določanje 2r vidnega polja z rastrom :</w:t>
      </w:r>
    </w:p>
    <w:p w14:paraId="255CE0D1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raster smo postavili na mizico ( na sredino )</w:t>
      </w:r>
    </w:p>
    <w:p w14:paraId="77296F70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prešteli smo število luknjic in število nitk</w:t>
      </w:r>
    </w:p>
    <w:p w14:paraId="0BA520C3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in to pomnožili z debelino ene nitke in luknjice</w:t>
      </w:r>
    </w:p>
    <w:p w14:paraId="58E6A318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in tako smo dobili 2r vidnega polja</w:t>
      </w:r>
    </w:p>
    <w:p w14:paraId="230BA9C9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117D443C" w14:textId="77777777" w:rsidR="00F37CDE" w:rsidRDefault="00B46FF2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2r vidnega polja : 2,275 mm</w:t>
      </w:r>
    </w:p>
    <w:p w14:paraId="0DAF7ED4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20A13401" w14:textId="77777777" w:rsidR="00F37CDE" w:rsidRDefault="00B46FF2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3.3.3. Določanje 2r vidnega polja z računanjem pri imerzijski povečavi (630 x ) :</w:t>
      </w:r>
    </w:p>
    <w:p w14:paraId="6354CB8D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4711BB1C" w14:textId="77777777" w:rsidR="00F37CDE" w:rsidRDefault="00B46FF2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56 x … 2,275 mm</w:t>
      </w:r>
    </w:p>
    <w:p w14:paraId="0E4407AD" w14:textId="77777777" w:rsidR="00F37CDE" w:rsidRDefault="00B46FF2">
      <w:pPr>
        <w:pBdr>
          <w:bottom w:val="single" w:sz="12" w:space="1" w:color="auto"/>
        </w:pBd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630 x …   x  mm</w:t>
      </w:r>
    </w:p>
    <w:p w14:paraId="62E73DE7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5C3EC0C0" w14:textId="77777777" w:rsidR="00F37CDE" w:rsidRDefault="00B46FF2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x =  56 krat 2,275 : 630</w:t>
      </w:r>
    </w:p>
    <w:p w14:paraId="6E756CEC" w14:textId="77777777" w:rsidR="00F37CDE" w:rsidRDefault="00B46FF2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x = 0,202 mm</w:t>
      </w:r>
    </w:p>
    <w:p w14:paraId="29E09E82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292DB5F9" w14:textId="77777777" w:rsidR="00F37CDE" w:rsidRDefault="00B46FF2">
      <w:pPr>
        <w:numPr>
          <w:ilvl w:val="0"/>
          <w:numId w:val="3"/>
        </w:numPr>
        <w:rPr>
          <w:rFonts w:ascii="Monotype Corsiva" w:hAnsi="Monotype Corsiva"/>
          <w:b/>
          <w:bCs/>
          <w:i/>
          <w:iCs/>
          <w:sz w:val="40"/>
        </w:rPr>
      </w:pPr>
      <w:r>
        <w:rPr>
          <w:rFonts w:ascii="Monotype Corsiva" w:hAnsi="Monotype Corsiva"/>
          <w:b/>
          <w:bCs/>
          <w:i/>
          <w:iCs/>
          <w:sz w:val="40"/>
        </w:rPr>
        <w:t xml:space="preserve">REZULTATI </w:t>
      </w:r>
    </w:p>
    <w:p w14:paraId="59AAD5A4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09D2D9A9" w14:textId="77777777" w:rsidR="00F37CDE" w:rsidRDefault="00B46FF2">
      <w:pPr>
        <w:numPr>
          <w:ilvl w:val="1"/>
          <w:numId w:val="3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 xml:space="preserve">Mikroskopiranje črk </w:t>
      </w:r>
    </w:p>
    <w:p w14:paraId="78F4DD24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slika se poveča, odebeli in obrne prek osi x in y</w:t>
      </w:r>
    </w:p>
    <w:p w14:paraId="64D4A97C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glej prilogo</w:t>
      </w:r>
    </w:p>
    <w:p w14:paraId="4D76DA2E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639CF245" w14:textId="77777777" w:rsidR="00F37CDE" w:rsidRDefault="00B46FF2">
      <w:pPr>
        <w:numPr>
          <w:ilvl w:val="1"/>
          <w:numId w:val="3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2r vidnega polja</w:t>
      </w:r>
    </w:p>
    <w:p w14:paraId="17073FEC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pri mali povečavi 2,3 mm</w:t>
      </w:r>
    </w:p>
    <w:p w14:paraId="0C2C0812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pri veliki povečavi 0,44 mm</w:t>
      </w:r>
    </w:p>
    <w:p w14:paraId="103E4B05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40D0C64C" w14:textId="77777777" w:rsidR="00F37CDE" w:rsidRDefault="00B46FF2">
      <w:pPr>
        <w:numPr>
          <w:ilvl w:val="1"/>
          <w:numId w:val="3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Mikroskopiranje las</w:t>
      </w:r>
    </w:p>
    <w:p w14:paraId="24543664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las vidimo po plasteh</w:t>
      </w:r>
    </w:p>
    <w:p w14:paraId="4DB75991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damo iz male na veliko povečavo</w:t>
      </w:r>
    </w:p>
    <w:p w14:paraId="0DF3F535" w14:textId="77777777" w:rsidR="00F37CDE" w:rsidRDefault="00B46FF2">
      <w:pPr>
        <w:numPr>
          <w:ilvl w:val="0"/>
          <w:numId w:val="2"/>
        </w:num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imamo izostreno križišče na površini krovnega steklca</w:t>
      </w:r>
    </w:p>
    <w:p w14:paraId="6312AA73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5E21E075" w14:textId="77777777" w:rsidR="00F37CDE" w:rsidRDefault="00B46FF2">
      <w:pPr>
        <w:numPr>
          <w:ilvl w:val="0"/>
          <w:numId w:val="3"/>
        </w:numPr>
        <w:rPr>
          <w:rFonts w:ascii="Monotype Corsiva" w:hAnsi="Monotype Corsiva"/>
          <w:b/>
          <w:bCs/>
          <w:i/>
          <w:iCs/>
          <w:sz w:val="40"/>
        </w:rPr>
      </w:pPr>
      <w:r>
        <w:rPr>
          <w:rFonts w:ascii="Monotype Corsiva" w:hAnsi="Monotype Corsiva"/>
          <w:b/>
          <w:bCs/>
          <w:i/>
          <w:iCs/>
          <w:sz w:val="40"/>
        </w:rPr>
        <w:lastRenderedPageBreak/>
        <w:t>ZAKLJUČKI</w:t>
      </w:r>
    </w:p>
    <w:p w14:paraId="54ACCACF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03ED4D08" w14:textId="77777777" w:rsidR="00F37CDE" w:rsidRDefault="00B46FF2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Slika se pod mikroskopom odebeli, poveča in preslika prek osi x in y</w:t>
      </w:r>
    </w:p>
    <w:p w14:paraId="41B0D99D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38992E3B" w14:textId="77777777" w:rsidR="00F37CDE" w:rsidRDefault="00B46FF2">
      <w:pPr>
        <w:numPr>
          <w:ilvl w:val="0"/>
          <w:numId w:val="3"/>
        </w:numPr>
        <w:rPr>
          <w:rFonts w:ascii="Monotype Corsiva" w:hAnsi="Monotype Corsiva"/>
          <w:b/>
          <w:bCs/>
          <w:i/>
          <w:iCs/>
          <w:sz w:val="40"/>
        </w:rPr>
      </w:pPr>
      <w:r>
        <w:rPr>
          <w:rFonts w:ascii="Monotype Corsiva" w:hAnsi="Monotype Corsiva"/>
          <w:b/>
          <w:bCs/>
          <w:i/>
          <w:iCs/>
          <w:sz w:val="40"/>
        </w:rPr>
        <w:t>KRITIKA</w:t>
      </w:r>
    </w:p>
    <w:p w14:paraId="678F713C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04F808E8" w14:textId="77777777" w:rsidR="00F37CDE" w:rsidRDefault="00B46FF2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Bilo mi je težko določiti premer vidnega polja, saj je bila moja pika vedno prevelika.</w:t>
      </w:r>
    </w:p>
    <w:p w14:paraId="3A7A544B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02009AF0" w14:textId="77777777" w:rsidR="00F37CDE" w:rsidRDefault="00B46FF2">
      <w:pPr>
        <w:ind w:left="360"/>
        <w:rPr>
          <w:rFonts w:ascii="Monotype Corsiva" w:hAnsi="Monotype Corsiva"/>
          <w:b/>
          <w:bCs/>
          <w:i/>
          <w:iCs/>
          <w:sz w:val="40"/>
        </w:rPr>
      </w:pPr>
      <w:r>
        <w:rPr>
          <w:rFonts w:ascii="Monotype Corsiva" w:hAnsi="Monotype Corsiva"/>
          <w:b/>
          <w:bCs/>
          <w:i/>
          <w:iCs/>
          <w:sz w:val="40"/>
        </w:rPr>
        <w:t>7.DISKUSIJA</w:t>
      </w:r>
    </w:p>
    <w:p w14:paraId="6C44ACEC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21AABB5F" w14:textId="4FDD068E" w:rsidR="00F37CDE" w:rsidRDefault="00B46FF2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>Uporabila sem preveliko piko, zato mi je vzelo veliko časa, da se je obod pike ujemal z vidnim poljem.</w:t>
      </w:r>
      <w:r w:rsidR="004614A3">
        <w:rPr>
          <w:rFonts w:ascii="Monotype Corsiva" w:hAnsi="Monotype Corsiva"/>
          <w:b/>
          <w:bCs/>
          <w:i/>
          <w:iCs/>
          <w:sz w:val="28"/>
        </w:rPr>
        <w:t xml:space="preserve"> </w:t>
      </w:r>
      <w:r>
        <w:rPr>
          <w:rFonts w:ascii="Monotype Corsiva" w:hAnsi="Monotype Corsiva"/>
          <w:b/>
          <w:bCs/>
          <w:i/>
          <w:iCs/>
          <w:sz w:val="28"/>
        </w:rPr>
        <w:t>Ravno te črke A, H in F smo uporabljali zaradi njihovih simetral.</w:t>
      </w:r>
      <w:r w:rsidR="004614A3">
        <w:rPr>
          <w:rFonts w:ascii="Monotype Corsiva" w:hAnsi="Monotype Corsiva"/>
          <w:b/>
          <w:bCs/>
          <w:i/>
          <w:iCs/>
          <w:sz w:val="28"/>
        </w:rPr>
        <w:t xml:space="preserve"> </w:t>
      </w:r>
      <w:r>
        <w:rPr>
          <w:rFonts w:ascii="Monotype Corsiva" w:hAnsi="Monotype Corsiva"/>
          <w:b/>
          <w:bCs/>
          <w:i/>
          <w:iCs/>
          <w:sz w:val="28"/>
        </w:rPr>
        <w:t>Čim večja je povečava tem manjši del vidimo.</w:t>
      </w:r>
      <w:r w:rsidR="004614A3">
        <w:rPr>
          <w:rFonts w:ascii="Monotype Corsiva" w:hAnsi="Monotype Corsiva"/>
          <w:b/>
          <w:bCs/>
          <w:i/>
          <w:iCs/>
          <w:sz w:val="28"/>
        </w:rPr>
        <w:t xml:space="preserve"> </w:t>
      </w:r>
      <w:r>
        <w:rPr>
          <w:rFonts w:ascii="Monotype Corsiva" w:hAnsi="Monotype Corsiva"/>
          <w:b/>
          <w:bCs/>
          <w:i/>
          <w:iCs/>
          <w:sz w:val="28"/>
        </w:rPr>
        <w:t>Premer vidnega polja je pomemben zato, da lahko približno ocenimo velikost objekta.</w:t>
      </w:r>
      <w:r w:rsidR="004614A3">
        <w:rPr>
          <w:rFonts w:ascii="Monotype Corsiva" w:hAnsi="Monotype Corsiva"/>
          <w:b/>
          <w:bCs/>
          <w:i/>
          <w:iCs/>
          <w:sz w:val="28"/>
        </w:rPr>
        <w:t xml:space="preserve"> </w:t>
      </w:r>
      <w:r>
        <w:rPr>
          <w:rFonts w:ascii="Monotype Corsiva" w:hAnsi="Monotype Corsiva"/>
          <w:b/>
          <w:bCs/>
          <w:i/>
          <w:iCs/>
          <w:sz w:val="28"/>
        </w:rPr>
        <w:t>Povečavo dobimo tako, da zmnožimo povečavo objektnika s povečavo okularja.</w:t>
      </w:r>
      <w:r w:rsidR="004614A3">
        <w:rPr>
          <w:rFonts w:ascii="Monotype Corsiva" w:hAnsi="Monotype Corsiva"/>
          <w:b/>
          <w:bCs/>
          <w:i/>
          <w:iCs/>
          <w:sz w:val="28"/>
        </w:rPr>
        <w:t xml:space="preserve"> </w:t>
      </w:r>
      <w:r>
        <w:rPr>
          <w:rFonts w:ascii="Monotype Corsiva" w:hAnsi="Monotype Corsiva"/>
          <w:b/>
          <w:bCs/>
          <w:i/>
          <w:iCs/>
          <w:sz w:val="28"/>
        </w:rPr>
        <w:t>Poznamo trajne in sveže preparate.</w:t>
      </w:r>
      <w:r w:rsidR="004614A3">
        <w:rPr>
          <w:rFonts w:ascii="Monotype Corsiva" w:hAnsi="Monotype Corsiva"/>
          <w:b/>
          <w:bCs/>
          <w:i/>
          <w:iCs/>
          <w:sz w:val="28"/>
        </w:rPr>
        <w:t xml:space="preserve"> </w:t>
      </w:r>
      <w:r>
        <w:rPr>
          <w:rFonts w:ascii="Monotype Corsiva" w:hAnsi="Monotype Corsiva"/>
          <w:b/>
          <w:bCs/>
          <w:i/>
          <w:iCs/>
          <w:sz w:val="28"/>
        </w:rPr>
        <w:t>Trajni so za daljše časovno obdobje, medtem ko so sveži uporabni le za kratek čas.</w:t>
      </w:r>
    </w:p>
    <w:p w14:paraId="2DE2E9A1" w14:textId="77777777" w:rsidR="00F37CDE" w:rsidRDefault="00F37CDE">
      <w:pPr>
        <w:rPr>
          <w:rFonts w:ascii="Monotype Corsiva" w:hAnsi="Monotype Corsiva"/>
          <w:b/>
          <w:bCs/>
          <w:i/>
          <w:iCs/>
          <w:sz w:val="40"/>
        </w:rPr>
      </w:pPr>
    </w:p>
    <w:p w14:paraId="75298F37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566826FE" w14:textId="77777777" w:rsidR="00F37CDE" w:rsidRDefault="00F37CDE">
      <w:pPr>
        <w:rPr>
          <w:rFonts w:ascii="Monotype Corsiva" w:hAnsi="Monotype Corsiva"/>
          <w:b/>
          <w:bCs/>
          <w:i/>
          <w:iCs/>
          <w:sz w:val="28"/>
        </w:rPr>
      </w:pPr>
    </w:p>
    <w:p w14:paraId="74ACBB68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219E7C85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40"/>
        </w:rPr>
      </w:pPr>
    </w:p>
    <w:p w14:paraId="581BB7FB" w14:textId="77777777" w:rsidR="00F37CDE" w:rsidRDefault="00B46FF2">
      <w:pPr>
        <w:ind w:left="360"/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 xml:space="preserve"> </w:t>
      </w:r>
    </w:p>
    <w:p w14:paraId="3A6E04D5" w14:textId="77777777" w:rsidR="00F37CDE" w:rsidRDefault="00B46FF2">
      <w:pPr>
        <w:rPr>
          <w:rFonts w:ascii="Monotype Corsiva" w:hAnsi="Monotype Corsiva"/>
          <w:b/>
          <w:bCs/>
          <w:i/>
          <w:iCs/>
          <w:sz w:val="28"/>
        </w:rPr>
      </w:pPr>
      <w:r>
        <w:rPr>
          <w:rFonts w:ascii="Monotype Corsiva" w:hAnsi="Monotype Corsiva"/>
          <w:b/>
          <w:bCs/>
          <w:i/>
          <w:iCs/>
          <w:sz w:val="28"/>
        </w:rPr>
        <w:t xml:space="preserve">    </w:t>
      </w:r>
    </w:p>
    <w:p w14:paraId="29BC2164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3159D424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5E2C489C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40"/>
        </w:rPr>
      </w:pPr>
    </w:p>
    <w:p w14:paraId="63EA7936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p w14:paraId="35390614" w14:textId="77777777" w:rsidR="00F37CDE" w:rsidRDefault="00F37CDE">
      <w:pPr>
        <w:ind w:left="360"/>
        <w:rPr>
          <w:rFonts w:ascii="Monotype Corsiva" w:hAnsi="Monotype Corsiva"/>
          <w:b/>
          <w:bCs/>
          <w:i/>
          <w:iCs/>
          <w:sz w:val="28"/>
        </w:rPr>
      </w:pPr>
    </w:p>
    <w:sectPr w:rsidR="00F37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404B4"/>
    <w:multiLevelType w:val="hybridMultilevel"/>
    <w:tmpl w:val="EE2EF8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944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4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5D4920"/>
    <w:multiLevelType w:val="multilevel"/>
    <w:tmpl w:val="085AA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58B44786"/>
    <w:multiLevelType w:val="hybridMultilevel"/>
    <w:tmpl w:val="9522C1A6"/>
    <w:lvl w:ilvl="0" w:tplc="C68C9D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FF2"/>
    <w:rsid w:val="00000898"/>
    <w:rsid w:val="004614A3"/>
    <w:rsid w:val="00AF242B"/>
    <w:rsid w:val="00B46FF2"/>
    <w:rsid w:val="00DD2335"/>
    <w:rsid w:val="00F3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29059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Monotype Corsiva" w:hAnsi="Monotype Corsiva"/>
      <w:b/>
      <w:bCs/>
      <w:i/>
      <w:i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2019-04-19T10:01:00Z</dcterms:created>
  <dcterms:modified xsi:type="dcterms:W3CDTF">2019-04-19T10:01:00Z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