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9E" w:rsidRDefault="0014052A" w:rsidP="00C2383A">
      <w:pPr>
        <w:spacing w:after="0"/>
        <w:jc w:val="center"/>
        <w:rPr>
          <w:sz w:val="48"/>
          <w:szCs w:val="40"/>
        </w:rPr>
      </w:pPr>
      <w:bookmarkStart w:id="0" w:name="_GoBack"/>
      <w:bookmarkEnd w:id="0"/>
      <w:r w:rsidRPr="0014052A">
        <w:rPr>
          <w:sz w:val="48"/>
          <w:szCs w:val="40"/>
        </w:rPr>
        <w:t>Prebivalstvo</w:t>
      </w:r>
    </w:p>
    <w:p w:rsidR="0014052A" w:rsidRPr="0036508F" w:rsidRDefault="0014052A" w:rsidP="0014052A">
      <w:pPr>
        <w:rPr>
          <w:sz w:val="4"/>
          <w:szCs w:val="40"/>
        </w:rPr>
      </w:pPr>
    </w:p>
    <w:p w:rsidR="0014052A" w:rsidRPr="00C2383A" w:rsidRDefault="0014052A" w:rsidP="0014052A">
      <w:pPr>
        <w:pStyle w:val="ListParagraph"/>
        <w:numPr>
          <w:ilvl w:val="0"/>
          <w:numId w:val="1"/>
        </w:numPr>
        <w:ind w:left="567" w:hanging="207"/>
        <w:rPr>
          <w:b/>
          <w:szCs w:val="40"/>
        </w:rPr>
      </w:pPr>
      <w:r w:rsidRPr="00C2383A">
        <w:rPr>
          <w:b/>
          <w:szCs w:val="40"/>
        </w:rPr>
        <w:t>Katera poluta je bolj poseljena , severna ali južna? Zakaj?</w:t>
      </w:r>
    </w:p>
    <w:p w:rsidR="0014052A" w:rsidRPr="00C2383A" w:rsidRDefault="0093586E" w:rsidP="0014052A">
      <w:pPr>
        <w:pStyle w:val="ListParagraph"/>
        <w:ind w:left="567"/>
        <w:rPr>
          <w:szCs w:val="40"/>
        </w:rPr>
      </w:pPr>
      <w:r w:rsidRPr="00C2383A">
        <w:rPr>
          <w:szCs w:val="40"/>
        </w:rPr>
        <w:t>Bolj poseljena poluta je severna</w:t>
      </w:r>
      <w:r w:rsidR="00FE5264" w:rsidRPr="00C2383A">
        <w:rPr>
          <w:szCs w:val="40"/>
        </w:rPr>
        <w:t>.</w:t>
      </w:r>
    </w:p>
    <w:p w:rsidR="00FE5264" w:rsidRPr="00C2383A" w:rsidRDefault="00FE5264" w:rsidP="00FE5264">
      <w:pPr>
        <w:pStyle w:val="ListParagraph"/>
        <w:numPr>
          <w:ilvl w:val="0"/>
          <w:numId w:val="1"/>
        </w:numPr>
        <w:ind w:left="567" w:hanging="207"/>
        <w:rPr>
          <w:b/>
          <w:szCs w:val="40"/>
        </w:rPr>
      </w:pPr>
      <w:r w:rsidRPr="00C2383A">
        <w:rPr>
          <w:b/>
          <w:szCs w:val="40"/>
        </w:rPr>
        <w:t>Navedi 4 območja največje gostote prebivalstva na svetu.</w:t>
      </w:r>
    </w:p>
    <w:p w:rsidR="00FE5264" w:rsidRPr="00C2383A" w:rsidRDefault="00FE5264" w:rsidP="00FE5264">
      <w:pPr>
        <w:pStyle w:val="ListParagraph"/>
        <w:ind w:left="567"/>
        <w:rPr>
          <w:szCs w:val="40"/>
        </w:rPr>
      </w:pPr>
      <w:r w:rsidRPr="00C2383A">
        <w:rPr>
          <w:szCs w:val="40"/>
        </w:rPr>
        <w:t>Južna Azija (Indija), srednja in vzhodna Evropa, vzhodna Azija (Kitajska), severnovzhodna Amerika</w:t>
      </w:r>
      <w:r w:rsidR="0036508F" w:rsidRPr="00C2383A">
        <w:rPr>
          <w:szCs w:val="40"/>
        </w:rPr>
        <w:t>.</w:t>
      </w:r>
    </w:p>
    <w:p w:rsidR="00FE5264" w:rsidRPr="00C2383A" w:rsidRDefault="00AE2347" w:rsidP="001C53C6">
      <w:pPr>
        <w:pStyle w:val="ListParagraph"/>
        <w:numPr>
          <w:ilvl w:val="0"/>
          <w:numId w:val="1"/>
        </w:numPr>
        <w:ind w:left="567" w:hanging="207"/>
        <w:rPr>
          <w:b/>
          <w:szCs w:val="40"/>
        </w:rPr>
      </w:pPr>
      <w:r w:rsidRPr="00C2383A">
        <w:rPr>
          <w:b/>
          <w:szCs w:val="40"/>
        </w:rPr>
        <w:t>Kako drugače imenujemo rodnost? Kaj je to? Kaj vpliva na stopnost rodnosti?</w:t>
      </w:r>
    </w:p>
    <w:p w:rsidR="00A11A2A" w:rsidRPr="00C2383A" w:rsidRDefault="00A11A2A" w:rsidP="00A11A2A">
      <w:pPr>
        <w:pStyle w:val="ListParagraph"/>
        <w:ind w:left="567"/>
        <w:rPr>
          <w:szCs w:val="40"/>
        </w:rPr>
      </w:pPr>
      <w:r w:rsidRPr="00C2383A">
        <w:rPr>
          <w:b/>
          <w:szCs w:val="40"/>
        </w:rPr>
        <w:t>Rodnost</w:t>
      </w:r>
      <w:r w:rsidRPr="00C2383A">
        <w:rPr>
          <w:szCs w:val="40"/>
        </w:rPr>
        <w:t xml:space="preserve"> ali </w:t>
      </w:r>
      <w:r w:rsidRPr="00C2383A">
        <w:rPr>
          <w:b/>
          <w:szCs w:val="40"/>
        </w:rPr>
        <w:t>nataliteta</w:t>
      </w:r>
      <w:r w:rsidRPr="00C2383A">
        <w:rPr>
          <w:szCs w:val="40"/>
        </w:rPr>
        <w:t xml:space="preserve"> je število živorojenih na 1000 prebivalcev v enem letu. Dejavniki, ki povečujejo rodnost so:</w:t>
      </w:r>
    </w:p>
    <w:p w:rsidR="00A11A2A" w:rsidRPr="00C2383A" w:rsidRDefault="00A11A2A" w:rsidP="00EB423A">
      <w:pPr>
        <w:pStyle w:val="ListParagraph"/>
        <w:numPr>
          <w:ilvl w:val="0"/>
          <w:numId w:val="3"/>
        </w:numPr>
        <w:ind w:left="851" w:hanging="142"/>
        <w:rPr>
          <w:szCs w:val="40"/>
        </w:rPr>
      </w:pPr>
      <w:r w:rsidRPr="00C2383A">
        <w:rPr>
          <w:szCs w:val="40"/>
        </w:rPr>
        <w:t>Slabša gospodarska razvitost</w:t>
      </w:r>
    </w:p>
    <w:p w:rsidR="00A11A2A" w:rsidRPr="00C2383A" w:rsidRDefault="00A11A2A" w:rsidP="00EB423A">
      <w:pPr>
        <w:pStyle w:val="ListParagraph"/>
        <w:numPr>
          <w:ilvl w:val="0"/>
          <w:numId w:val="3"/>
        </w:numPr>
        <w:ind w:left="851" w:hanging="142"/>
        <w:rPr>
          <w:szCs w:val="40"/>
        </w:rPr>
      </w:pPr>
      <w:r w:rsidRPr="00C2383A">
        <w:rPr>
          <w:szCs w:val="40"/>
        </w:rPr>
        <w:t>Ženske so doma</w:t>
      </w:r>
    </w:p>
    <w:p w:rsidR="00A11A2A" w:rsidRPr="00C2383A" w:rsidRDefault="00A11A2A" w:rsidP="00EB423A">
      <w:pPr>
        <w:pStyle w:val="ListParagraph"/>
        <w:numPr>
          <w:ilvl w:val="0"/>
          <w:numId w:val="3"/>
        </w:numPr>
        <w:ind w:left="851" w:hanging="142"/>
        <w:rPr>
          <w:szCs w:val="40"/>
        </w:rPr>
      </w:pPr>
      <w:r w:rsidRPr="00C2383A">
        <w:rPr>
          <w:szCs w:val="40"/>
        </w:rPr>
        <w:t>Ni razširjena uporaba zaščitnih sredstev</w:t>
      </w:r>
    </w:p>
    <w:p w:rsidR="00A11A2A" w:rsidRPr="00C2383A" w:rsidRDefault="00A11A2A" w:rsidP="00EB423A">
      <w:pPr>
        <w:pStyle w:val="ListParagraph"/>
        <w:numPr>
          <w:ilvl w:val="0"/>
          <w:numId w:val="3"/>
        </w:numPr>
        <w:ind w:left="851" w:hanging="142"/>
        <w:rPr>
          <w:szCs w:val="40"/>
        </w:rPr>
      </w:pPr>
      <w:r w:rsidRPr="00C2383A">
        <w:rPr>
          <w:szCs w:val="40"/>
        </w:rPr>
        <w:t>Tradicija, vrednote</w:t>
      </w:r>
    </w:p>
    <w:p w:rsidR="00A11A2A" w:rsidRPr="00C2383A" w:rsidRDefault="00A11A2A" w:rsidP="00A11A2A">
      <w:pPr>
        <w:pStyle w:val="ListParagraph"/>
        <w:ind w:left="567"/>
        <w:rPr>
          <w:szCs w:val="40"/>
        </w:rPr>
      </w:pPr>
    </w:p>
    <w:p w:rsidR="00EB423A" w:rsidRPr="00C2383A" w:rsidRDefault="00EB423A" w:rsidP="00A11A2A">
      <w:pPr>
        <w:pStyle w:val="ListParagraph"/>
        <w:ind w:left="567"/>
        <w:rPr>
          <w:szCs w:val="40"/>
        </w:rPr>
      </w:pPr>
      <w:r w:rsidRPr="00C2383A">
        <w:rPr>
          <w:szCs w:val="40"/>
        </w:rPr>
        <w:t>Dejavniki, ki zmanšujejo rodnost so:</w:t>
      </w:r>
    </w:p>
    <w:p w:rsidR="00EB423A" w:rsidRPr="00C2383A" w:rsidRDefault="0036508F" w:rsidP="00EB423A">
      <w:pPr>
        <w:pStyle w:val="ListParagraph"/>
        <w:numPr>
          <w:ilvl w:val="0"/>
          <w:numId w:val="3"/>
        </w:numPr>
        <w:ind w:left="851" w:hanging="142"/>
        <w:rPr>
          <w:szCs w:val="40"/>
        </w:rPr>
      </w:pPr>
      <w:r w:rsidRPr="00C2383A">
        <w:rPr>
          <w:szCs w:val="40"/>
        </w:rPr>
        <w:t>V modernih mestih brezposelnost</w:t>
      </w:r>
    </w:p>
    <w:p w:rsidR="0036508F" w:rsidRPr="00C2383A" w:rsidRDefault="0036508F" w:rsidP="00EB423A">
      <w:pPr>
        <w:pStyle w:val="ListParagraph"/>
        <w:numPr>
          <w:ilvl w:val="0"/>
          <w:numId w:val="3"/>
        </w:numPr>
        <w:ind w:left="851" w:hanging="142"/>
        <w:rPr>
          <w:szCs w:val="40"/>
        </w:rPr>
      </w:pPr>
      <w:r w:rsidRPr="00C2383A">
        <w:rPr>
          <w:szCs w:val="40"/>
        </w:rPr>
        <w:t>Vojne</w:t>
      </w:r>
    </w:p>
    <w:p w:rsidR="0036508F" w:rsidRPr="00C2383A" w:rsidRDefault="0036508F" w:rsidP="0036508F">
      <w:pPr>
        <w:pStyle w:val="ListParagraph"/>
        <w:numPr>
          <w:ilvl w:val="0"/>
          <w:numId w:val="3"/>
        </w:numPr>
        <w:ind w:left="851" w:hanging="142"/>
        <w:rPr>
          <w:szCs w:val="40"/>
        </w:rPr>
      </w:pPr>
      <w:r w:rsidRPr="00C2383A">
        <w:rPr>
          <w:szCs w:val="40"/>
        </w:rPr>
        <w:t>Izobrazba žensk</w:t>
      </w:r>
    </w:p>
    <w:p w:rsidR="0036508F" w:rsidRPr="00C2383A" w:rsidRDefault="0036508F" w:rsidP="0036508F">
      <w:pPr>
        <w:pStyle w:val="ListParagraph"/>
        <w:ind w:left="851"/>
        <w:rPr>
          <w:szCs w:val="40"/>
        </w:rPr>
      </w:pPr>
    </w:p>
    <w:p w:rsidR="0036508F" w:rsidRPr="00C2383A" w:rsidRDefault="0036508F" w:rsidP="0036508F">
      <w:pPr>
        <w:pStyle w:val="ListParagraph"/>
        <w:numPr>
          <w:ilvl w:val="0"/>
          <w:numId w:val="1"/>
        </w:numPr>
        <w:ind w:left="567" w:hanging="207"/>
        <w:rPr>
          <w:b/>
          <w:szCs w:val="40"/>
        </w:rPr>
      </w:pPr>
      <w:r w:rsidRPr="00C2383A">
        <w:rPr>
          <w:b/>
          <w:szCs w:val="40"/>
        </w:rPr>
        <w:t>Kako se drugače imenuje smrtnost? Kaj je to? Kaj vpliva na stopnjo smrtnosti?</w:t>
      </w:r>
    </w:p>
    <w:p w:rsidR="0036508F" w:rsidRPr="00C2383A" w:rsidRDefault="002553A6" w:rsidP="0036508F">
      <w:pPr>
        <w:pStyle w:val="ListParagraph"/>
        <w:ind w:left="567"/>
        <w:rPr>
          <w:szCs w:val="40"/>
        </w:rPr>
      </w:pPr>
      <w:r w:rsidRPr="00C2383A">
        <w:rPr>
          <w:b/>
          <w:szCs w:val="40"/>
        </w:rPr>
        <w:t>Smrtnost</w:t>
      </w:r>
      <w:r w:rsidRPr="00C2383A">
        <w:rPr>
          <w:szCs w:val="40"/>
        </w:rPr>
        <w:t xml:space="preserve"> ali</w:t>
      </w:r>
      <w:r w:rsidR="0036508F" w:rsidRPr="00C2383A">
        <w:rPr>
          <w:szCs w:val="40"/>
        </w:rPr>
        <w:t xml:space="preserve"> </w:t>
      </w:r>
      <w:r w:rsidR="0036508F" w:rsidRPr="00C2383A">
        <w:rPr>
          <w:b/>
          <w:szCs w:val="40"/>
        </w:rPr>
        <w:t>moraliteta</w:t>
      </w:r>
      <w:r w:rsidR="0036508F" w:rsidRPr="00C2383A">
        <w:rPr>
          <w:szCs w:val="40"/>
        </w:rPr>
        <w:t xml:space="preserve"> je število umrlih na 1000 prebivalcev na leto.</w:t>
      </w:r>
    </w:p>
    <w:p w:rsidR="0036508F" w:rsidRPr="00C2383A" w:rsidRDefault="0036508F" w:rsidP="0036508F">
      <w:pPr>
        <w:pStyle w:val="ListParagraph"/>
        <w:ind w:left="567"/>
        <w:rPr>
          <w:szCs w:val="40"/>
        </w:rPr>
      </w:pPr>
      <w:r w:rsidRPr="00C2383A">
        <w:rPr>
          <w:szCs w:val="40"/>
        </w:rPr>
        <w:t>Dejavniki, ki povečujejo smrtnost so:</w:t>
      </w:r>
    </w:p>
    <w:p w:rsidR="0036508F" w:rsidRPr="00C2383A" w:rsidRDefault="0036508F" w:rsidP="0036508F">
      <w:pPr>
        <w:pStyle w:val="ListParagraph"/>
        <w:numPr>
          <w:ilvl w:val="0"/>
          <w:numId w:val="4"/>
        </w:numPr>
        <w:ind w:left="851" w:hanging="142"/>
        <w:rPr>
          <w:szCs w:val="40"/>
        </w:rPr>
      </w:pPr>
      <w:r w:rsidRPr="00C2383A">
        <w:rPr>
          <w:szCs w:val="40"/>
        </w:rPr>
        <w:t>Slaba higiena</w:t>
      </w:r>
    </w:p>
    <w:p w:rsidR="0036508F" w:rsidRPr="00C2383A" w:rsidRDefault="0036508F" w:rsidP="0036508F">
      <w:pPr>
        <w:pStyle w:val="ListParagraph"/>
        <w:numPr>
          <w:ilvl w:val="0"/>
          <w:numId w:val="4"/>
        </w:numPr>
        <w:ind w:left="851" w:hanging="142"/>
        <w:rPr>
          <w:szCs w:val="40"/>
        </w:rPr>
      </w:pPr>
      <w:r w:rsidRPr="00C2383A">
        <w:rPr>
          <w:szCs w:val="40"/>
        </w:rPr>
        <w:t>Slaba zdravstvena oskrba</w:t>
      </w:r>
    </w:p>
    <w:p w:rsidR="0036508F" w:rsidRPr="00C2383A" w:rsidRDefault="0036508F" w:rsidP="0036508F">
      <w:pPr>
        <w:pStyle w:val="ListParagraph"/>
        <w:numPr>
          <w:ilvl w:val="0"/>
          <w:numId w:val="4"/>
        </w:numPr>
        <w:ind w:left="851" w:hanging="142"/>
        <w:rPr>
          <w:szCs w:val="40"/>
        </w:rPr>
      </w:pPr>
      <w:r w:rsidRPr="00C2383A">
        <w:rPr>
          <w:szCs w:val="40"/>
        </w:rPr>
        <w:t>Pomankanje hrane in pitne vode</w:t>
      </w:r>
    </w:p>
    <w:p w:rsidR="0036508F" w:rsidRPr="00C2383A" w:rsidRDefault="00FA12A5" w:rsidP="0036508F">
      <w:pPr>
        <w:pStyle w:val="ListParagraph"/>
        <w:numPr>
          <w:ilvl w:val="0"/>
          <w:numId w:val="4"/>
        </w:numPr>
        <w:spacing w:after="0"/>
        <w:ind w:left="851" w:hanging="142"/>
        <w:rPr>
          <w:szCs w:val="40"/>
        </w:rPr>
      </w:pPr>
      <w:r w:rsidRPr="00C2383A">
        <w:rPr>
          <w:szCs w:val="40"/>
        </w:rPr>
        <w:t>Velik delež starega prebivalstva</w:t>
      </w:r>
    </w:p>
    <w:p w:rsidR="0036508F" w:rsidRPr="00C2383A" w:rsidRDefault="0036508F" w:rsidP="0036508F">
      <w:pPr>
        <w:spacing w:after="0"/>
        <w:ind w:left="709"/>
        <w:rPr>
          <w:szCs w:val="40"/>
        </w:rPr>
      </w:pPr>
    </w:p>
    <w:p w:rsidR="0036508F" w:rsidRPr="00C2383A" w:rsidRDefault="0036508F" w:rsidP="0036508F">
      <w:pPr>
        <w:spacing w:after="0"/>
        <w:ind w:left="567"/>
        <w:rPr>
          <w:szCs w:val="40"/>
        </w:rPr>
      </w:pPr>
      <w:r w:rsidRPr="00C2383A">
        <w:rPr>
          <w:szCs w:val="40"/>
        </w:rPr>
        <w:t>Dejavniki, ki zmanšujejo smrtnost so:</w:t>
      </w:r>
    </w:p>
    <w:p w:rsidR="0036508F" w:rsidRPr="00C2383A" w:rsidRDefault="00FA12A5" w:rsidP="0036508F">
      <w:pPr>
        <w:pStyle w:val="ListParagraph"/>
        <w:numPr>
          <w:ilvl w:val="0"/>
          <w:numId w:val="5"/>
        </w:numPr>
        <w:spacing w:after="0"/>
        <w:ind w:left="851" w:hanging="142"/>
        <w:rPr>
          <w:szCs w:val="40"/>
        </w:rPr>
      </w:pPr>
      <w:r w:rsidRPr="00C2383A">
        <w:rPr>
          <w:szCs w:val="40"/>
        </w:rPr>
        <w:t>Primerna zdravstvena oskrba</w:t>
      </w:r>
    </w:p>
    <w:p w:rsidR="00FA12A5" w:rsidRPr="00C2383A" w:rsidRDefault="00FA12A5" w:rsidP="0036508F">
      <w:pPr>
        <w:pStyle w:val="ListParagraph"/>
        <w:numPr>
          <w:ilvl w:val="0"/>
          <w:numId w:val="5"/>
        </w:numPr>
        <w:spacing w:after="0"/>
        <w:ind w:left="851" w:hanging="142"/>
        <w:rPr>
          <w:szCs w:val="40"/>
        </w:rPr>
      </w:pPr>
      <w:r w:rsidRPr="00C2383A">
        <w:rPr>
          <w:szCs w:val="40"/>
        </w:rPr>
        <w:t>Velik delež mladga prebivalstva</w:t>
      </w:r>
    </w:p>
    <w:p w:rsidR="002553A6" w:rsidRPr="00C2383A" w:rsidRDefault="002553A6" w:rsidP="002553A6">
      <w:pPr>
        <w:spacing w:after="0"/>
        <w:rPr>
          <w:szCs w:val="40"/>
        </w:rPr>
      </w:pPr>
    </w:p>
    <w:p w:rsidR="002553A6" w:rsidRPr="00C2383A" w:rsidRDefault="002553A6" w:rsidP="002553A6">
      <w:pPr>
        <w:pStyle w:val="ListParagraph"/>
        <w:numPr>
          <w:ilvl w:val="0"/>
          <w:numId w:val="1"/>
        </w:numPr>
        <w:spacing w:after="0"/>
        <w:ind w:left="567" w:hanging="207"/>
        <w:rPr>
          <w:b/>
          <w:szCs w:val="40"/>
        </w:rPr>
      </w:pPr>
      <w:r w:rsidRPr="00C2383A">
        <w:rPr>
          <w:b/>
          <w:szCs w:val="40"/>
        </w:rPr>
        <w:t>Katere države imajo izredno visok naravni prirastek in katere pa imajo negativnega?</w:t>
      </w:r>
    </w:p>
    <w:p w:rsidR="00C2383A" w:rsidRDefault="002553A6" w:rsidP="00C2383A">
      <w:pPr>
        <w:pStyle w:val="ListParagraph"/>
        <w:spacing w:after="0"/>
        <w:ind w:left="567"/>
        <w:rPr>
          <w:szCs w:val="40"/>
        </w:rPr>
      </w:pPr>
      <w:r w:rsidRPr="00C2383A">
        <w:rPr>
          <w:szCs w:val="40"/>
        </w:rPr>
        <w:t>Visok naravni prirastek imajo Arabija, Sirija, Afrika... Negativni naravni prirastek pa imajo Indija, Filipini, Afganistan, Rusija in Evropa.</w:t>
      </w:r>
    </w:p>
    <w:p w:rsidR="00C2383A" w:rsidRDefault="00C2383A" w:rsidP="00C2383A">
      <w:pPr>
        <w:pStyle w:val="ListParagraph"/>
        <w:numPr>
          <w:ilvl w:val="0"/>
          <w:numId w:val="1"/>
        </w:numPr>
        <w:spacing w:after="0"/>
        <w:ind w:left="567" w:hanging="207"/>
        <w:rPr>
          <w:b/>
          <w:szCs w:val="40"/>
        </w:rPr>
      </w:pPr>
      <w:r w:rsidRPr="00C2383A">
        <w:rPr>
          <w:b/>
          <w:szCs w:val="40"/>
        </w:rPr>
        <w:t>Kaj je demografski prehod?</w:t>
      </w:r>
    </w:p>
    <w:p w:rsidR="00C2383A" w:rsidRDefault="006A5819" w:rsidP="00C2383A">
      <w:pPr>
        <w:pStyle w:val="ListParagraph"/>
        <w:spacing w:after="0"/>
        <w:ind w:left="567"/>
        <w:rPr>
          <w:szCs w:val="40"/>
        </w:rPr>
      </w:pPr>
      <w:r>
        <w:rPr>
          <w:szCs w:val="40"/>
        </w:rPr>
        <w:t>Prehod med predindustrijske družbe v postindustrijsko družbo.</w:t>
      </w:r>
    </w:p>
    <w:p w:rsidR="00FE73F3" w:rsidRDefault="00FE73F3" w:rsidP="00FE73F3">
      <w:pPr>
        <w:pStyle w:val="ListParagraph"/>
        <w:numPr>
          <w:ilvl w:val="0"/>
          <w:numId w:val="1"/>
        </w:numPr>
        <w:spacing w:after="0"/>
        <w:ind w:left="567" w:hanging="207"/>
        <w:rPr>
          <w:b/>
          <w:szCs w:val="40"/>
        </w:rPr>
      </w:pPr>
      <w:r w:rsidRPr="00FE73F3">
        <w:rPr>
          <w:b/>
          <w:szCs w:val="40"/>
        </w:rPr>
        <w:t>Kaj pomenita pojma imigracija in emigracija?</w:t>
      </w:r>
    </w:p>
    <w:p w:rsidR="00FE73F3" w:rsidRPr="00FE73F3" w:rsidRDefault="00FE73F3" w:rsidP="00FE73F3">
      <w:pPr>
        <w:pStyle w:val="ListParagraph"/>
        <w:spacing w:after="0"/>
        <w:ind w:left="567"/>
        <w:rPr>
          <w:szCs w:val="40"/>
        </w:rPr>
      </w:pPr>
      <w:r>
        <w:rPr>
          <w:b/>
          <w:szCs w:val="40"/>
        </w:rPr>
        <w:t>Imigracija</w:t>
      </w:r>
      <w:r w:rsidRPr="00FE73F3">
        <w:rPr>
          <w:szCs w:val="40"/>
        </w:rPr>
        <w:t xml:space="preserve"> je</w:t>
      </w:r>
      <w:r>
        <w:rPr>
          <w:szCs w:val="40"/>
        </w:rPr>
        <w:t xml:space="preserve"> priseljevanje iz drugih držav.</w:t>
      </w:r>
    </w:p>
    <w:p w:rsidR="00FE73F3" w:rsidRDefault="00FE73F3" w:rsidP="00FE73F3">
      <w:pPr>
        <w:pStyle w:val="ListParagraph"/>
        <w:spacing w:after="0"/>
        <w:ind w:left="567"/>
        <w:rPr>
          <w:szCs w:val="40"/>
        </w:rPr>
      </w:pPr>
      <w:r>
        <w:rPr>
          <w:b/>
          <w:szCs w:val="40"/>
        </w:rPr>
        <w:t xml:space="preserve">Emigracija </w:t>
      </w:r>
      <w:r>
        <w:rPr>
          <w:szCs w:val="40"/>
        </w:rPr>
        <w:t>je odseljevanje  od doma.</w:t>
      </w:r>
    </w:p>
    <w:p w:rsidR="00FE73F3" w:rsidRDefault="003C1878" w:rsidP="003C1878">
      <w:pPr>
        <w:pStyle w:val="ListParagraph"/>
        <w:numPr>
          <w:ilvl w:val="0"/>
          <w:numId w:val="1"/>
        </w:numPr>
        <w:spacing w:after="0"/>
        <w:ind w:left="567" w:hanging="207"/>
        <w:rPr>
          <w:b/>
          <w:szCs w:val="40"/>
        </w:rPr>
      </w:pPr>
      <w:r w:rsidRPr="003C1878">
        <w:rPr>
          <w:b/>
          <w:szCs w:val="40"/>
        </w:rPr>
        <w:t>Katere družbene sestave prebivalstva poznamo?</w:t>
      </w:r>
    </w:p>
    <w:p w:rsidR="003C1878" w:rsidRDefault="003C1878" w:rsidP="003C1878">
      <w:pPr>
        <w:pStyle w:val="ListParagraph"/>
        <w:spacing w:after="0"/>
        <w:ind w:left="567"/>
        <w:rPr>
          <w:szCs w:val="40"/>
        </w:rPr>
      </w:pPr>
      <w:r>
        <w:rPr>
          <w:szCs w:val="40"/>
        </w:rPr>
        <w:t>Poznamo ekonomsko, narodnostno, versko, jezikovno, izobraževalno...</w:t>
      </w:r>
    </w:p>
    <w:p w:rsidR="008A287F" w:rsidRDefault="008A287F" w:rsidP="003C1878">
      <w:pPr>
        <w:pStyle w:val="ListParagraph"/>
        <w:spacing w:after="0"/>
        <w:ind w:left="567"/>
        <w:rPr>
          <w:szCs w:val="40"/>
        </w:rPr>
      </w:pPr>
    </w:p>
    <w:p w:rsidR="008A287F" w:rsidRDefault="008A287F" w:rsidP="003C1878">
      <w:pPr>
        <w:pStyle w:val="ListParagraph"/>
        <w:spacing w:after="0"/>
        <w:ind w:left="567"/>
        <w:rPr>
          <w:szCs w:val="40"/>
        </w:rPr>
      </w:pPr>
    </w:p>
    <w:p w:rsidR="007A1258" w:rsidRDefault="007A1258" w:rsidP="007A1258">
      <w:pPr>
        <w:pStyle w:val="ListParagraph"/>
        <w:spacing w:after="0"/>
        <w:ind w:left="567"/>
        <w:jc w:val="center"/>
        <w:rPr>
          <w:sz w:val="48"/>
          <w:szCs w:val="40"/>
        </w:rPr>
      </w:pPr>
      <w:r>
        <w:rPr>
          <w:sz w:val="48"/>
          <w:szCs w:val="40"/>
        </w:rPr>
        <w:lastRenderedPageBreak/>
        <w:t>Naselja</w:t>
      </w:r>
    </w:p>
    <w:p w:rsidR="007A1258" w:rsidRPr="007A1258" w:rsidRDefault="007A1258" w:rsidP="007A1258">
      <w:pPr>
        <w:pStyle w:val="ListParagraph"/>
        <w:spacing w:after="0"/>
        <w:ind w:left="567"/>
        <w:jc w:val="center"/>
        <w:rPr>
          <w:sz w:val="14"/>
          <w:szCs w:val="40"/>
        </w:rPr>
      </w:pPr>
    </w:p>
    <w:p w:rsidR="007A1258" w:rsidRDefault="007A1258" w:rsidP="007D4817">
      <w:pPr>
        <w:pStyle w:val="ListParagraph"/>
        <w:spacing w:after="0"/>
        <w:ind w:left="0"/>
        <w:rPr>
          <w:szCs w:val="40"/>
        </w:rPr>
      </w:pPr>
      <w:r w:rsidRPr="007A1258">
        <w:rPr>
          <w:b/>
          <w:szCs w:val="40"/>
        </w:rPr>
        <w:t>Naselja</w:t>
      </w:r>
      <w:r>
        <w:rPr>
          <w:szCs w:val="40"/>
        </w:rPr>
        <w:t xml:space="preserve"> so skupine stalno ali občasno naseljenih bivališč z gručastimi ali raztresenimi skupinami</w:t>
      </w:r>
      <w:r w:rsidR="000E2FC1">
        <w:rPr>
          <w:szCs w:val="40"/>
        </w:rPr>
        <w:t xml:space="preserve"> hiš. </w:t>
      </w:r>
      <w:r w:rsidRPr="000E2FC1">
        <w:rPr>
          <w:szCs w:val="40"/>
        </w:rPr>
        <w:t>Delimo jih na podeželjska</w:t>
      </w:r>
      <w:r w:rsidR="000E2FC1" w:rsidRPr="000E2FC1">
        <w:rPr>
          <w:szCs w:val="40"/>
        </w:rPr>
        <w:t xml:space="preserve"> (ruralna) in mestna (urbana). Bistvene razlike med njimi so v velikosti, obliki in funkciji hiš ter načinu življenja.</w:t>
      </w:r>
    </w:p>
    <w:p w:rsidR="000E2FC1" w:rsidRDefault="000E2FC1" w:rsidP="000E2FC1">
      <w:pPr>
        <w:pStyle w:val="ListParagraph"/>
        <w:spacing w:after="0"/>
        <w:ind w:left="567"/>
        <w:rPr>
          <w:szCs w:val="40"/>
        </w:rPr>
      </w:pPr>
    </w:p>
    <w:p w:rsidR="000E2FC1" w:rsidRDefault="000E2FC1" w:rsidP="000E2FC1">
      <w:pPr>
        <w:pStyle w:val="ListParagraph"/>
        <w:spacing w:after="0"/>
        <w:ind w:left="567"/>
        <w:rPr>
          <w:b/>
          <w:sz w:val="24"/>
          <w:szCs w:val="40"/>
        </w:rPr>
        <w:sectPr w:rsidR="000E2FC1" w:rsidSect="008A287F">
          <w:pgSz w:w="12240" w:h="15840"/>
          <w:pgMar w:top="709" w:right="1041" w:bottom="1135" w:left="993" w:header="708" w:footer="708" w:gutter="0"/>
          <w:cols w:space="708"/>
          <w:docGrid w:linePitch="360"/>
        </w:sectPr>
      </w:pPr>
    </w:p>
    <w:p w:rsidR="000E2FC1" w:rsidRPr="000E2FC1" w:rsidRDefault="000E2FC1" w:rsidP="000E2FC1">
      <w:pPr>
        <w:pStyle w:val="ListParagraph"/>
        <w:spacing w:after="0"/>
        <w:ind w:left="567"/>
        <w:jc w:val="center"/>
        <w:rPr>
          <w:b/>
          <w:sz w:val="28"/>
          <w:szCs w:val="40"/>
        </w:rPr>
      </w:pPr>
      <w:r w:rsidRPr="000E2FC1">
        <w:rPr>
          <w:b/>
          <w:sz w:val="28"/>
          <w:szCs w:val="40"/>
        </w:rPr>
        <w:t>Podeželjska naselja</w:t>
      </w:r>
    </w:p>
    <w:p w:rsidR="000E2FC1" w:rsidRPr="000E2FC1" w:rsidRDefault="000E2FC1" w:rsidP="000E2FC1">
      <w:pPr>
        <w:pStyle w:val="ListParagraph"/>
        <w:spacing w:after="0"/>
        <w:ind w:left="567"/>
        <w:rPr>
          <w:szCs w:val="40"/>
        </w:rPr>
      </w:pPr>
    </w:p>
    <w:p w:rsidR="000E2FC1" w:rsidRDefault="000E2FC1" w:rsidP="007D4817">
      <w:pPr>
        <w:pStyle w:val="ListParagraph"/>
        <w:spacing w:after="0"/>
        <w:ind w:left="0"/>
        <w:rPr>
          <w:szCs w:val="40"/>
        </w:rPr>
      </w:pPr>
      <w:r w:rsidRPr="000E2FC1">
        <w:rPr>
          <w:b/>
          <w:szCs w:val="40"/>
        </w:rPr>
        <w:t>Kmečka (agrarna)</w:t>
      </w:r>
      <w:r w:rsidRPr="000E2FC1">
        <w:rPr>
          <w:szCs w:val="40"/>
        </w:rPr>
        <w:t xml:space="preserve"> prevladuje gospodarska panoga, kmetijstvo (živinoreja in poljedelstvo)</w:t>
      </w:r>
      <w:r>
        <w:rPr>
          <w:szCs w:val="40"/>
        </w:rPr>
        <w:t>.</w:t>
      </w:r>
    </w:p>
    <w:p w:rsidR="000E2FC1" w:rsidRPr="000E2FC1" w:rsidRDefault="000E2FC1" w:rsidP="007D4817">
      <w:pPr>
        <w:pStyle w:val="ListParagraph"/>
        <w:spacing w:after="0"/>
        <w:ind w:left="0"/>
        <w:rPr>
          <w:szCs w:val="40"/>
        </w:rPr>
      </w:pPr>
      <w:r>
        <w:rPr>
          <w:b/>
          <w:szCs w:val="40"/>
        </w:rPr>
        <w:t xml:space="preserve">Nekmečka (neagrarna) </w:t>
      </w:r>
      <w:r>
        <w:rPr>
          <w:szCs w:val="40"/>
        </w:rPr>
        <w:t>prevladuje rudarstvo, turizem, industrija, promet.</w:t>
      </w:r>
    </w:p>
    <w:p w:rsidR="000E2FC1" w:rsidRDefault="000E2FC1" w:rsidP="007D4817">
      <w:pPr>
        <w:pStyle w:val="ListParagraph"/>
        <w:spacing w:after="0"/>
        <w:ind w:left="0"/>
        <w:rPr>
          <w:szCs w:val="40"/>
        </w:rPr>
      </w:pPr>
    </w:p>
    <w:p w:rsidR="000E2FC1" w:rsidRDefault="000E2FC1" w:rsidP="007D4817">
      <w:pPr>
        <w:pStyle w:val="ListParagraph"/>
        <w:spacing w:after="0"/>
        <w:ind w:left="0"/>
        <w:rPr>
          <w:szCs w:val="40"/>
        </w:rPr>
      </w:pPr>
      <w:r w:rsidRPr="000E2FC1">
        <w:rPr>
          <w:b/>
          <w:szCs w:val="40"/>
        </w:rPr>
        <w:t>Samotna kmetija</w:t>
      </w:r>
      <w:r w:rsidR="00D23856">
        <w:rPr>
          <w:b/>
          <w:szCs w:val="40"/>
        </w:rPr>
        <w:t xml:space="preserve"> (samnja) </w:t>
      </w:r>
      <w:r w:rsidR="00D23856">
        <w:rPr>
          <w:szCs w:val="40"/>
        </w:rPr>
        <w:t>je dom z gospodarskim poslopjem. Najvišje ležeča je kmetija Bukovnik na 1327m.</w:t>
      </w:r>
    </w:p>
    <w:p w:rsidR="00D23856" w:rsidRDefault="00D23856" w:rsidP="007D4817">
      <w:pPr>
        <w:pStyle w:val="ListParagraph"/>
        <w:spacing w:after="0"/>
        <w:ind w:left="0"/>
        <w:rPr>
          <w:szCs w:val="40"/>
        </w:rPr>
      </w:pPr>
      <w:r>
        <w:rPr>
          <w:b/>
          <w:szCs w:val="40"/>
        </w:rPr>
        <w:t xml:space="preserve">Zaselek </w:t>
      </w:r>
      <w:r>
        <w:rPr>
          <w:szCs w:val="40"/>
        </w:rPr>
        <w:t>je naselje, ki ima do 15 hiš.</w:t>
      </w:r>
    </w:p>
    <w:p w:rsidR="00D23856" w:rsidRDefault="00D23856" w:rsidP="007D4817">
      <w:pPr>
        <w:pStyle w:val="ListParagraph"/>
        <w:spacing w:after="0"/>
        <w:ind w:left="0"/>
        <w:rPr>
          <w:szCs w:val="40"/>
        </w:rPr>
      </w:pPr>
      <w:r>
        <w:rPr>
          <w:b/>
          <w:szCs w:val="40"/>
        </w:rPr>
        <w:t xml:space="preserve">Vas </w:t>
      </w:r>
      <w:r>
        <w:rPr>
          <w:szCs w:val="40"/>
        </w:rPr>
        <w:t>je naselje z veš ko 15 hiš.</w:t>
      </w:r>
    </w:p>
    <w:p w:rsidR="00D23856" w:rsidRPr="00D23856" w:rsidRDefault="00D23856" w:rsidP="007D4817">
      <w:pPr>
        <w:pStyle w:val="ListParagraph"/>
        <w:numPr>
          <w:ilvl w:val="0"/>
          <w:numId w:val="6"/>
        </w:numPr>
        <w:spacing w:after="0"/>
        <w:ind w:left="142" w:hanging="142"/>
        <w:rPr>
          <w:b/>
          <w:szCs w:val="40"/>
        </w:rPr>
      </w:pPr>
      <w:r w:rsidRPr="00D23856">
        <w:rPr>
          <w:b/>
          <w:szCs w:val="40"/>
        </w:rPr>
        <w:t>R</w:t>
      </w:r>
      <w:r>
        <w:rPr>
          <w:b/>
          <w:szCs w:val="40"/>
        </w:rPr>
        <w:t xml:space="preserve">azložene </w:t>
      </w:r>
      <w:r>
        <w:rPr>
          <w:szCs w:val="40"/>
        </w:rPr>
        <w:t>so predvsem v hribovitem, gričevnem svetu, okoli hiš so obdelovalne površine.</w:t>
      </w:r>
    </w:p>
    <w:p w:rsidR="00D23856" w:rsidRPr="00D23856" w:rsidRDefault="00D23856" w:rsidP="007D4817">
      <w:pPr>
        <w:pStyle w:val="ListParagraph"/>
        <w:numPr>
          <w:ilvl w:val="0"/>
          <w:numId w:val="6"/>
        </w:numPr>
        <w:spacing w:after="0"/>
        <w:ind w:left="142" w:hanging="142"/>
        <w:rPr>
          <w:b/>
          <w:szCs w:val="40"/>
        </w:rPr>
      </w:pPr>
      <w:r w:rsidRPr="00D23856">
        <w:rPr>
          <w:b/>
          <w:szCs w:val="40"/>
        </w:rPr>
        <w:t>Strnjene</w:t>
      </w:r>
      <w:r>
        <w:rPr>
          <w:b/>
          <w:szCs w:val="40"/>
        </w:rPr>
        <w:t xml:space="preserve"> </w:t>
      </w:r>
      <w:r>
        <w:rPr>
          <w:szCs w:val="40"/>
        </w:rPr>
        <w:t>hiše so zgrajene okoli vaškega središča/jedra.</w:t>
      </w:r>
    </w:p>
    <w:p w:rsidR="00D23856" w:rsidRPr="00D23856" w:rsidRDefault="00D23856" w:rsidP="007D4817">
      <w:pPr>
        <w:pStyle w:val="ListParagraph"/>
        <w:numPr>
          <w:ilvl w:val="0"/>
          <w:numId w:val="6"/>
        </w:numPr>
        <w:spacing w:after="0"/>
        <w:ind w:left="142" w:hanging="142"/>
        <w:rPr>
          <w:b/>
          <w:szCs w:val="40"/>
        </w:rPr>
      </w:pPr>
      <w:r w:rsidRPr="00D23856">
        <w:rPr>
          <w:b/>
          <w:szCs w:val="40"/>
        </w:rPr>
        <w:t>Dolge, obcestne</w:t>
      </w:r>
      <w:r>
        <w:rPr>
          <w:b/>
          <w:szCs w:val="40"/>
        </w:rPr>
        <w:t xml:space="preserve"> </w:t>
      </w:r>
      <w:r>
        <w:rPr>
          <w:szCs w:val="40"/>
        </w:rPr>
        <w:t>hiše so razporejene ob cesti, za njimi so obdelovalne površine.</w:t>
      </w: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D23856" w:rsidRDefault="00D23856" w:rsidP="00D23856">
      <w:pPr>
        <w:pStyle w:val="ListParagraph"/>
        <w:spacing w:after="0"/>
        <w:ind w:left="709"/>
        <w:rPr>
          <w:b/>
          <w:szCs w:val="40"/>
        </w:rPr>
      </w:pPr>
    </w:p>
    <w:p w:rsidR="007D4817" w:rsidRDefault="007D4817" w:rsidP="007D4817">
      <w:pPr>
        <w:pStyle w:val="ListParagraph"/>
        <w:spacing w:after="0"/>
        <w:ind w:left="0"/>
        <w:jc w:val="center"/>
        <w:rPr>
          <w:b/>
          <w:sz w:val="28"/>
          <w:szCs w:val="40"/>
        </w:rPr>
      </w:pPr>
    </w:p>
    <w:p w:rsidR="00D23856" w:rsidRDefault="00D23856" w:rsidP="007D4817">
      <w:pPr>
        <w:pStyle w:val="ListParagraph"/>
        <w:spacing w:after="0"/>
        <w:ind w:left="0"/>
        <w:jc w:val="center"/>
        <w:rPr>
          <w:b/>
          <w:sz w:val="28"/>
          <w:szCs w:val="40"/>
        </w:rPr>
      </w:pPr>
      <w:r w:rsidRPr="00D23856">
        <w:rPr>
          <w:b/>
          <w:sz w:val="28"/>
          <w:szCs w:val="40"/>
        </w:rPr>
        <w:t>Mestna n</w:t>
      </w:r>
      <w:r w:rsidR="00833EC3">
        <w:rPr>
          <w:b/>
          <w:sz w:val="28"/>
          <w:szCs w:val="40"/>
        </w:rPr>
        <w:t>a</w:t>
      </w:r>
      <w:r w:rsidRPr="00D23856">
        <w:rPr>
          <w:b/>
          <w:sz w:val="28"/>
          <w:szCs w:val="40"/>
        </w:rPr>
        <w:t>selja</w:t>
      </w:r>
    </w:p>
    <w:p w:rsidR="00D23856" w:rsidRDefault="00D23856" w:rsidP="007D4817">
      <w:pPr>
        <w:pStyle w:val="ListParagraph"/>
        <w:spacing w:after="0"/>
        <w:ind w:left="284"/>
        <w:jc w:val="center"/>
        <w:rPr>
          <w:b/>
          <w:szCs w:val="40"/>
        </w:rPr>
      </w:pPr>
    </w:p>
    <w:p w:rsidR="00D23856" w:rsidRDefault="00D23856" w:rsidP="007D4817">
      <w:pPr>
        <w:pStyle w:val="ListParagraph"/>
        <w:spacing w:after="0"/>
        <w:ind w:left="284"/>
        <w:rPr>
          <w:b/>
          <w:szCs w:val="40"/>
        </w:rPr>
      </w:pPr>
      <w:r>
        <w:rPr>
          <w:b/>
          <w:szCs w:val="40"/>
        </w:rPr>
        <w:t>Mesta so:</w:t>
      </w:r>
    </w:p>
    <w:p w:rsidR="00D23856" w:rsidRPr="00D23856" w:rsidRDefault="00D23856" w:rsidP="007D4817">
      <w:pPr>
        <w:pStyle w:val="ListParagraph"/>
        <w:numPr>
          <w:ilvl w:val="0"/>
          <w:numId w:val="6"/>
        </w:numPr>
        <w:spacing w:after="0"/>
        <w:ind w:left="426" w:hanging="142"/>
        <w:rPr>
          <w:b/>
          <w:szCs w:val="40"/>
        </w:rPr>
      </w:pPr>
      <w:r>
        <w:rPr>
          <w:szCs w:val="40"/>
        </w:rPr>
        <w:t>Obsežna</w:t>
      </w:r>
    </w:p>
    <w:p w:rsidR="00D23856" w:rsidRPr="00D23856" w:rsidRDefault="00D23856" w:rsidP="007D4817">
      <w:pPr>
        <w:pStyle w:val="ListParagraph"/>
        <w:numPr>
          <w:ilvl w:val="0"/>
          <w:numId w:val="6"/>
        </w:numPr>
        <w:spacing w:after="0"/>
        <w:ind w:left="426" w:hanging="142"/>
        <w:rPr>
          <w:b/>
          <w:szCs w:val="40"/>
        </w:rPr>
      </w:pPr>
      <w:r>
        <w:rPr>
          <w:szCs w:val="40"/>
        </w:rPr>
        <w:t>Gosto pozidana</w:t>
      </w:r>
    </w:p>
    <w:p w:rsidR="00D23856" w:rsidRPr="00D23856" w:rsidRDefault="00D23856" w:rsidP="007D4817">
      <w:pPr>
        <w:pStyle w:val="ListParagraph"/>
        <w:numPr>
          <w:ilvl w:val="0"/>
          <w:numId w:val="6"/>
        </w:numPr>
        <w:spacing w:after="0"/>
        <w:ind w:left="426" w:hanging="142"/>
        <w:rPr>
          <w:b/>
          <w:szCs w:val="40"/>
        </w:rPr>
      </w:pPr>
      <w:r>
        <w:rPr>
          <w:szCs w:val="40"/>
        </w:rPr>
        <w:t>Veliko št. prebivalcev</w:t>
      </w:r>
    </w:p>
    <w:p w:rsidR="00D23856" w:rsidRPr="007D4817" w:rsidRDefault="00D23856" w:rsidP="007D4817">
      <w:pPr>
        <w:pStyle w:val="ListParagraph"/>
        <w:numPr>
          <w:ilvl w:val="0"/>
          <w:numId w:val="6"/>
        </w:numPr>
        <w:spacing w:after="0"/>
        <w:ind w:left="426" w:hanging="142"/>
        <w:rPr>
          <w:b/>
          <w:szCs w:val="40"/>
        </w:rPr>
      </w:pPr>
      <w:r>
        <w:rPr>
          <w:szCs w:val="40"/>
        </w:rPr>
        <w:t>Nastajajo v zameno</w:t>
      </w:r>
    </w:p>
    <w:p w:rsidR="007D4817" w:rsidRDefault="007D4817" w:rsidP="007D4817">
      <w:pPr>
        <w:spacing w:after="0"/>
        <w:rPr>
          <w:b/>
          <w:szCs w:val="40"/>
        </w:rPr>
      </w:pPr>
    </w:p>
    <w:p w:rsidR="007D4817" w:rsidRDefault="00833EC3" w:rsidP="00833EC3">
      <w:pPr>
        <w:spacing w:after="0"/>
        <w:ind w:left="284"/>
        <w:rPr>
          <w:szCs w:val="40"/>
        </w:rPr>
      </w:pPr>
      <w:r>
        <w:rPr>
          <w:b/>
          <w:szCs w:val="40"/>
        </w:rPr>
        <w:t xml:space="preserve">Megapolisi </w:t>
      </w:r>
      <w:r>
        <w:rPr>
          <w:szCs w:val="40"/>
        </w:rPr>
        <w:t>so več sto kilometrov dolge mestne združbe brez jasnih mestnih meja.</w:t>
      </w:r>
    </w:p>
    <w:p w:rsidR="00833EC3" w:rsidRDefault="00833EC3" w:rsidP="00833EC3">
      <w:pPr>
        <w:spacing w:after="0"/>
        <w:ind w:left="284"/>
        <w:rPr>
          <w:szCs w:val="40"/>
        </w:rPr>
      </w:pPr>
    </w:p>
    <w:p w:rsidR="00833EC3" w:rsidRDefault="00833EC3" w:rsidP="00833EC3">
      <w:pPr>
        <w:spacing w:after="0"/>
        <w:ind w:left="284"/>
        <w:rPr>
          <w:szCs w:val="40"/>
        </w:rPr>
      </w:pPr>
      <w:r w:rsidRPr="00833EC3">
        <w:rPr>
          <w:b/>
          <w:szCs w:val="40"/>
        </w:rPr>
        <w:t>Pomestenje</w:t>
      </w:r>
      <w:r>
        <w:rPr>
          <w:b/>
          <w:szCs w:val="40"/>
        </w:rPr>
        <w:t xml:space="preserve"> </w:t>
      </w:r>
      <w:r w:rsidRPr="00833EC3">
        <w:rPr>
          <w:b/>
          <w:szCs w:val="40"/>
        </w:rPr>
        <w:t>(</w:t>
      </w:r>
      <w:r>
        <w:rPr>
          <w:b/>
          <w:szCs w:val="40"/>
        </w:rPr>
        <w:t xml:space="preserve">urbanizacija) </w:t>
      </w:r>
      <w:r>
        <w:rPr>
          <w:szCs w:val="40"/>
        </w:rPr>
        <w:t>je širjenje in razvoj mesta ter uveljavljanje mestnega načina na življenje.</w:t>
      </w:r>
    </w:p>
    <w:p w:rsidR="00833EC3" w:rsidRDefault="00833EC3" w:rsidP="00833EC3">
      <w:pPr>
        <w:spacing w:after="0"/>
        <w:ind w:left="284"/>
        <w:rPr>
          <w:szCs w:val="40"/>
        </w:rPr>
      </w:pPr>
    </w:p>
    <w:p w:rsidR="00833EC3" w:rsidRDefault="00833EC3" w:rsidP="00833EC3">
      <w:pPr>
        <w:spacing w:after="0"/>
        <w:ind w:left="284"/>
        <w:rPr>
          <w:szCs w:val="40"/>
        </w:rPr>
      </w:pPr>
      <w:r w:rsidRPr="00833EC3">
        <w:rPr>
          <w:b/>
          <w:szCs w:val="40"/>
        </w:rPr>
        <w:t xml:space="preserve">Mestotvorne </w:t>
      </w:r>
      <w:r>
        <w:rPr>
          <w:b/>
          <w:szCs w:val="40"/>
        </w:rPr>
        <w:t xml:space="preserve">dejavnosti </w:t>
      </w:r>
      <w:r>
        <w:rPr>
          <w:szCs w:val="40"/>
        </w:rPr>
        <w:t>so tista, brez katerih mesta ne bi mogla obstajati (industrija in obrt) – trgovina, šolstvo, zdravstvo...</w:t>
      </w:r>
    </w:p>
    <w:p w:rsidR="00833EC3" w:rsidRDefault="00833EC3" w:rsidP="00833EC3">
      <w:pPr>
        <w:spacing w:after="0"/>
        <w:ind w:left="284"/>
        <w:rPr>
          <w:szCs w:val="40"/>
        </w:rPr>
      </w:pPr>
    </w:p>
    <w:p w:rsidR="00833EC3" w:rsidRDefault="00833EC3" w:rsidP="00833EC3">
      <w:pPr>
        <w:spacing w:after="0"/>
        <w:ind w:left="284"/>
        <w:rPr>
          <w:szCs w:val="40"/>
        </w:rPr>
      </w:pPr>
      <w:r w:rsidRPr="00833EC3">
        <w:rPr>
          <w:b/>
          <w:szCs w:val="40"/>
        </w:rPr>
        <w:t>Mestoslužne dejavnosti</w:t>
      </w:r>
      <w:r>
        <w:rPr>
          <w:b/>
          <w:szCs w:val="40"/>
        </w:rPr>
        <w:t xml:space="preserve"> </w:t>
      </w:r>
      <w:r>
        <w:rPr>
          <w:szCs w:val="40"/>
        </w:rPr>
        <w:t>so namenjene prebivalstvu za lažje življenje – promet, komunala, oskrba...</w:t>
      </w:r>
    </w:p>
    <w:p w:rsidR="00833EC3" w:rsidRDefault="00833EC3" w:rsidP="00833EC3">
      <w:pPr>
        <w:spacing w:after="0"/>
        <w:ind w:left="284"/>
        <w:rPr>
          <w:szCs w:val="40"/>
        </w:rPr>
      </w:pPr>
    </w:p>
    <w:p w:rsidR="00833EC3" w:rsidRPr="00833EC3" w:rsidRDefault="00833EC3" w:rsidP="00833EC3">
      <w:pPr>
        <w:spacing w:after="0"/>
        <w:ind w:left="284"/>
        <w:rPr>
          <w:szCs w:val="40"/>
        </w:rPr>
      </w:pPr>
      <w:r w:rsidRPr="00833EC3">
        <w:rPr>
          <w:b/>
          <w:szCs w:val="40"/>
        </w:rPr>
        <w:t>Značilna mesta:</w:t>
      </w:r>
      <w:r>
        <w:rPr>
          <w:b/>
          <w:szCs w:val="40"/>
        </w:rPr>
        <w:t xml:space="preserve"> </w:t>
      </w:r>
      <w:r>
        <w:rPr>
          <w:szCs w:val="40"/>
        </w:rPr>
        <w:t>Los Angeles, La Paz, Šanghaj, Hongkong, Sydney, Budimpešta...</w:t>
      </w:r>
    </w:p>
    <w:sectPr w:rsidR="00833EC3" w:rsidRPr="00833EC3" w:rsidSect="000E2FC1">
      <w:type w:val="continuous"/>
      <w:pgSz w:w="12240" w:h="15840"/>
      <w:pgMar w:top="709" w:right="1041" w:bottom="1135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77"/>
      </v:shape>
    </w:pict>
  </w:numPicBullet>
  <w:abstractNum w:abstractNumId="0" w15:restartNumberingAfterBreak="0">
    <w:nsid w:val="00254749"/>
    <w:multiLevelType w:val="hybridMultilevel"/>
    <w:tmpl w:val="DD8AAD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4B05E2"/>
    <w:multiLevelType w:val="hybridMultilevel"/>
    <w:tmpl w:val="8E34D0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F82B54"/>
    <w:multiLevelType w:val="hybridMultilevel"/>
    <w:tmpl w:val="F22073E2"/>
    <w:lvl w:ilvl="0" w:tplc="750CB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5C71"/>
    <w:multiLevelType w:val="hybridMultilevel"/>
    <w:tmpl w:val="35123D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B2025F"/>
    <w:multiLevelType w:val="hybridMultilevel"/>
    <w:tmpl w:val="465A56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9E0A9F"/>
    <w:multiLevelType w:val="hybridMultilevel"/>
    <w:tmpl w:val="1F0A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2A"/>
    <w:rsid w:val="000354E4"/>
    <w:rsid w:val="000E2FC1"/>
    <w:rsid w:val="0014052A"/>
    <w:rsid w:val="001C53C6"/>
    <w:rsid w:val="002553A6"/>
    <w:rsid w:val="00297F9E"/>
    <w:rsid w:val="002B0087"/>
    <w:rsid w:val="002F5F7B"/>
    <w:rsid w:val="0036508F"/>
    <w:rsid w:val="003C1878"/>
    <w:rsid w:val="00606260"/>
    <w:rsid w:val="006A5819"/>
    <w:rsid w:val="007A1258"/>
    <w:rsid w:val="007D4817"/>
    <w:rsid w:val="00833EC3"/>
    <w:rsid w:val="008A287F"/>
    <w:rsid w:val="0093586E"/>
    <w:rsid w:val="00A11A2A"/>
    <w:rsid w:val="00AE2347"/>
    <w:rsid w:val="00B01527"/>
    <w:rsid w:val="00C2383A"/>
    <w:rsid w:val="00D23856"/>
    <w:rsid w:val="00EB423A"/>
    <w:rsid w:val="00FA12A5"/>
    <w:rsid w:val="00FE5264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