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A8" w:rsidRDefault="009714AB">
      <w:pPr>
        <w:pStyle w:val="Navadensplet"/>
        <w:spacing w:before="0"/>
        <w:jc w:val="center"/>
        <w:rPr>
          <w:b/>
          <w:bCs/>
          <w:lang w:val="sl-SI"/>
        </w:rPr>
      </w:pPr>
      <w:bookmarkStart w:id="0" w:name="_GoBack"/>
      <w:bookmarkEnd w:id="0"/>
      <w:r>
        <w:rPr>
          <w:b/>
          <w:bCs/>
          <w:lang w:val="sl-SI"/>
        </w:rPr>
        <w:t>DANE ZAJC: VELIKI ČRNI BIK</w:t>
      </w:r>
    </w:p>
    <w:p w:rsidR="00A54FA8" w:rsidRDefault="009714AB">
      <w:pPr>
        <w:pStyle w:val="Navadensplet"/>
        <w:jc w:val="both"/>
        <w:rPr>
          <w:lang w:val="sl-SI"/>
        </w:rPr>
      </w:pPr>
      <w:r>
        <w:rPr>
          <w:lang w:val="sl-SI"/>
        </w:rPr>
        <w:t xml:space="preserve">Dane Zajc se je rodil v Zgornji Javoršici pri Moravčah. Izhaja iz povojnega socialnega realizma. Je najizrazitejši pesnik življenjske groze, obupa, mračne obsedenosti s trpljenjem človeka nasploh in še bolj konkretnega posameznika, absurda in smrti. Izhodišče so mu bila doživetja vojne, smrti, krutosti, pozneje pa neosmišljena posameznikova in družbena eksistenca. V Zajčevi poeziji se kaže njegova popolna osamljenost, nemoč upreti se notranjim silam. Po Zajcu je človek sam sebi rabelj in žrtev. Pesnik je poklican, da izpove to grozo kot prerok ali videc podzavestnih grozot svojega lastnega pa tudi tujega življenja. </w:t>
      </w:r>
    </w:p>
    <w:p w:rsidR="00A54FA8" w:rsidRDefault="009714AB">
      <w:pPr>
        <w:pStyle w:val="Navadensplet"/>
        <w:jc w:val="both"/>
        <w:rPr>
          <w:lang w:val="sl-SI"/>
        </w:rPr>
      </w:pPr>
      <w:r>
        <w:rPr>
          <w:lang w:val="sl-SI"/>
        </w:rPr>
        <w:t xml:space="preserve">Slog Zajčeve poezije je vizionaren, preroški in ekstatičen. Prevzel je mnoge značilnosti svetopisemskega sloga in izraze arhaičnih religioznih tekstov. </w:t>
      </w:r>
    </w:p>
    <w:p w:rsidR="00A54FA8" w:rsidRDefault="009714AB">
      <w:pPr>
        <w:pStyle w:val="Navadensplet"/>
        <w:jc w:val="both"/>
        <w:rPr>
          <w:lang w:val="sl-SI"/>
        </w:rPr>
      </w:pPr>
      <w:r>
        <w:rPr>
          <w:lang w:val="sl-SI"/>
        </w:rPr>
        <w:t xml:space="preserve">Verz je svoboden in izrazito razčlenjen. Estetičnost je pri Zajcu šele na drugem mestu. </w:t>
      </w:r>
    </w:p>
    <w:p w:rsidR="00A54FA8" w:rsidRDefault="009714AB">
      <w:pPr>
        <w:pStyle w:val="Navadensplet"/>
        <w:jc w:val="both"/>
        <w:rPr>
          <w:lang w:val="sl-SI"/>
        </w:rPr>
      </w:pPr>
      <w:r>
        <w:rPr>
          <w:lang w:val="sl-SI"/>
        </w:rPr>
        <w:t xml:space="preserve">Njegovo pesništvo sprva zaradi svoje drugačnosti ni bilo sprejeto, zato je moral svojo prvo zbirko izdati v samozaložbi. Vidno se je uveljavil kot mladinski pesnik in pisatelj. Izdal je več pesniških zbirk: Požgana trava (1968), Glava sejavka (1971)… </w:t>
      </w:r>
    </w:p>
    <w:p w:rsidR="00A54FA8" w:rsidRDefault="009714AB">
      <w:pPr>
        <w:pStyle w:val="Navadensplet"/>
        <w:jc w:val="both"/>
        <w:rPr>
          <w:lang w:val="sl-SI"/>
        </w:rPr>
      </w:pPr>
      <w:r>
        <w:rPr>
          <w:lang w:val="sl-SI"/>
        </w:rPr>
        <w:t xml:space="preserve">Pomembne so tudi njegove drame: Otroka reke, Voranc, Potohodec. </w:t>
      </w:r>
    </w:p>
    <w:p w:rsidR="00A54FA8" w:rsidRDefault="009714AB">
      <w:pPr>
        <w:pStyle w:val="Navadensplet"/>
        <w:jc w:val="both"/>
        <w:rPr>
          <w:lang w:val="sl-SI"/>
        </w:rPr>
      </w:pPr>
      <w:r>
        <w:rPr>
          <w:b/>
          <w:bCs/>
          <w:lang w:val="sl-SI"/>
        </w:rPr>
        <w:t>Veliki črni bik</w:t>
      </w:r>
      <w:r>
        <w:rPr>
          <w:lang w:val="sl-SI"/>
        </w:rPr>
        <w:t xml:space="preserve"> </w:t>
      </w:r>
    </w:p>
    <w:p w:rsidR="00A54FA8" w:rsidRDefault="009714AB">
      <w:pPr>
        <w:pStyle w:val="Navadensplet"/>
        <w:jc w:val="both"/>
        <w:rPr>
          <w:lang w:val="sl-SI"/>
        </w:rPr>
      </w:pPr>
      <w:r>
        <w:rPr>
          <w:lang w:val="sl-SI"/>
        </w:rPr>
        <w:t xml:space="preserve">Pesem je izšla v zbirki Požgana trava in se kmalu uveljavila kot pomembna Zajčeva avtobiografska stvaritev. Iz pesmi veje starodavna obrednost, ki nas spominja na značilnosti prvobitnih ljudstev. Bik predstavlja močno, trmasto, podivjano žival. Pooseblja moč in energijo. Bik se znajde v samoti, vse je prazno, kot tudi njegov odmev. Rjove v vesolje, a odgovora ni, vse, kar je, je samota - človek je osamljen. Vse je nesmiselno, ostajaš sam. Bikovo rjovenje se stopnjuje. Zajc pravi, naj raje umolkne, saj ga čaka mesar - smrt. Veliki črni bik s svojim odmevom odgovarja le sam sebi, sredi praznega, gluhega prostora, vsa njegova moč je absurdna. Izničenje te moči prihaja od zunaj. </w:t>
      </w:r>
    </w:p>
    <w:p w:rsidR="00A54FA8" w:rsidRDefault="009714AB">
      <w:pPr>
        <w:pStyle w:val="Navadensplet"/>
        <w:jc w:val="both"/>
        <w:rPr>
          <w:lang w:val="sl-SI"/>
        </w:rPr>
      </w:pPr>
      <w:r>
        <w:rPr>
          <w:lang w:val="sl-SI"/>
        </w:rPr>
        <w:t xml:space="preserve">Je simbolistična in ekspresionistična pesem (sonce - simbol smrti; bik - simbol nemočnega človeka; bikov glas - pesnikov glas). Ekspresionistični elementi so: rjove, kot da bi brizgala težka črna kri; odpiralo v jutro krvavo oko (bikovo); glas pade... kot jata vran. </w:t>
      </w:r>
    </w:p>
    <w:p w:rsidR="00A54FA8" w:rsidRDefault="009714AB">
      <w:pPr>
        <w:pStyle w:val="Navadensplet"/>
        <w:jc w:val="both"/>
        <w:rPr>
          <w:lang w:val="sl-SI"/>
        </w:rPr>
      </w:pPr>
      <w:r>
        <w:rPr>
          <w:lang w:val="sl-SI"/>
        </w:rPr>
        <w:t xml:space="preserve">V pesmi srečamo: </w:t>
      </w:r>
    </w:p>
    <w:p w:rsidR="00A54FA8" w:rsidRDefault="009714AB">
      <w:pPr>
        <w:pStyle w:val="Navadensplet"/>
        <w:jc w:val="both"/>
        <w:rPr>
          <w:lang w:val="sl-SI"/>
        </w:rPr>
      </w:pPr>
      <w:r>
        <w:rPr>
          <w:lang w:val="sl-SI"/>
        </w:rPr>
        <w:t xml:space="preserve">- Nagovor, retorično vprašanje - Veliki črni bik, koga kličeš? </w:t>
      </w:r>
    </w:p>
    <w:p w:rsidR="00A54FA8" w:rsidRDefault="009714AB">
      <w:pPr>
        <w:pStyle w:val="Navadensplet"/>
        <w:jc w:val="both"/>
        <w:rPr>
          <w:lang w:val="sl-SI"/>
        </w:rPr>
      </w:pPr>
      <w:r>
        <w:rPr>
          <w:lang w:val="sl-SI"/>
        </w:rPr>
        <w:t xml:space="preserve">- Anafore - Ponavljanje na začetku verza - (Veliki… Prazne…) </w:t>
      </w:r>
    </w:p>
    <w:p w:rsidR="00A54FA8" w:rsidRDefault="009714AB">
      <w:pPr>
        <w:pStyle w:val="Navadensplet"/>
        <w:jc w:val="both"/>
        <w:rPr>
          <w:lang w:val="sl-SI"/>
        </w:rPr>
      </w:pPr>
      <w:r>
        <w:rPr>
          <w:lang w:val="sl-SI"/>
        </w:rPr>
        <w:t xml:space="preserve">- Primere - prazne kot odmev… kot da bi brizgala črna kri </w:t>
      </w:r>
    </w:p>
    <w:p w:rsidR="00A54FA8" w:rsidRDefault="009714AB">
      <w:pPr>
        <w:pStyle w:val="Navadensplet"/>
        <w:jc w:val="both"/>
        <w:rPr>
          <w:lang w:val="sl-SI"/>
        </w:rPr>
      </w:pPr>
      <w:r>
        <w:rPr>
          <w:lang w:val="sl-SI"/>
        </w:rPr>
        <w:lastRenderedPageBreak/>
        <w:t xml:space="preserve">- Poosebitev - sonce brusi sekiro </w:t>
      </w:r>
    </w:p>
    <w:p w:rsidR="00A54FA8" w:rsidRDefault="009714AB">
      <w:pPr>
        <w:pStyle w:val="Navadensplet"/>
        <w:jc w:val="both"/>
        <w:rPr>
          <w:lang w:val="sl-SI"/>
        </w:rPr>
      </w:pPr>
      <w:r>
        <w:rPr>
          <w:lang w:val="sl-SI"/>
        </w:rPr>
        <w:t xml:space="preserve">- Barvna metaforika - črn - pesimistično razpoloženje </w:t>
      </w:r>
    </w:p>
    <w:p w:rsidR="00A54FA8" w:rsidRDefault="009714AB">
      <w:pPr>
        <w:jc w:val="both"/>
      </w:pPr>
      <w:r>
        <w:t xml:space="preserve">- Paralelizem členov - zaporedno ponavljanje besed ali celih verzov - Veliki črni bik rjove v </w:t>
      </w:r>
    </w:p>
    <w:p w:rsidR="00A54FA8" w:rsidRDefault="009714AB">
      <w:pPr>
        <w:pStyle w:val="Navadensplet"/>
        <w:jc w:val="both"/>
        <w:rPr>
          <w:lang w:val="sl-SI"/>
        </w:rPr>
      </w:pPr>
      <w:r>
        <w:rPr>
          <w:lang w:val="sl-SI"/>
        </w:rPr>
        <w:t xml:space="preserve">jutro. </w:t>
      </w:r>
    </w:p>
    <w:p w:rsidR="00A54FA8" w:rsidRDefault="00A54FA8">
      <w:pPr>
        <w:jc w:val="both"/>
      </w:pPr>
    </w:p>
    <w:sectPr w:rsidR="00A54FA8">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4AB"/>
    <w:rsid w:val="004D06D3"/>
    <w:rsid w:val="009714AB"/>
    <w:rsid w:val="00A54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