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A6" w:rsidRDefault="00817FA6">
      <w:bookmarkStart w:id="0" w:name="_GoBack"/>
      <w:bookmarkEnd w:id="0"/>
    </w:p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FF1741"/>
    <w:p w:rsidR="00FF1741" w:rsidRDefault="009E2AD7" w:rsidP="00FF1741">
      <w:pPr>
        <w:jc w:val="center"/>
      </w:pPr>
      <w: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453.75pt;height:97.1pt" fillcolor="#369" stroked="f">
            <v:shadow on="t" color="#b2b2b2" opacity="52429f" offset="3pt"/>
            <v:textpath style="font-family:&quot;Times New Roman&quot;;v-text-kern:t" trim="t" fitpath="t" xscale="f" string="DRUGI LETNIK SLOVNICA"/>
          </v:shape>
        </w:pict>
      </w: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FF1741" w:rsidP="00FF1741">
      <w:pPr>
        <w:jc w:val="center"/>
      </w:pPr>
    </w:p>
    <w:p w:rsidR="00FF1741" w:rsidRDefault="00887D5D" w:rsidP="0019124C">
      <w:pPr>
        <w:jc w:val="center"/>
      </w:pPr>
      <w:r>
        <w:t xml:space="preserve"> </w:t>
      </w:r>
    </w:p>
    <w:p w:rsidR="00280030" w:rsidRDefault="00280030" w:rsidP="0019124C">
      <w:pPr>
        <w:jc w:val="center"/>
      </w:pPr>
    </w:p>
    <w:p w:rsidR="00280030" w:rsidRDefault="00280030" w:rsidP="0019124C">
      <w:pPr>
        <w:jc w:val="center"/>
      </w:pPr>
    </w:p>
    <w:p w:rsidR="00FF1741" w:rsidRPr="00085B34" w:rsidRDefault="00FF1741" w:rsidP="00FF1741">
      <w:pPr>
        <w:rPr>
          <w:b/>
          <w:u w:val="double"/>
        </w:rPr>
      </w:pPr>
      <w:r w:rsidRPr="00085B34">
        <w:rPr>
          <w:b/>
          <w:u w:val="double"/>
        </w:rPr>
        <w:lastRenderedPageBreak/>
        <w:t>PRVO POGLAVJE</w:t>
      </w:r>
    </w:p>
    <w:p w:rsidR="00FF1741" w:rsidRDefault="00FF1741" w:rsidP="00FF1741"/>
    <w:p w:rsidR="00FF1741" w:rsidRPr="00085B34" w:rsidRDefault="00FF1741" w:rsidP="00FF1741">
      <w:pPr>
        <w:jc w:val="center"/>
        <w:rPr>
          <w:b/>
          <w:color w:val="800080"/>
          <w:sz w:val="36"/>
          <w:szCs w:val="36"/>
          <w:u w:val="single"/>
        </w:rPr>
      </w:pPr>
      <w:r w:rsidRPr="00085B34">
        <w:rPr>
          <w:b/>
          <w:color w:val="800080"/>
          <w:sz w:val="36"/>
          <w:szCs w:val="36"/>
          <w:u w:val="single"/>
        </w:rPr>
        <w:t>BESEDA</w:t>
      </w:r>
    </w:p>
    <w:p w:rsidR="00FF1741" w:rsidRDefault="00FF1741" w:rsidP="00FF1741"/>
    <w:p w:rsidR="00FF1741" w:rsidRDefault="00FF1741" w:rsidP="00FF1741"/>
    <w:p w:rsidR="00FF1741" w:rsidRPr="00085B34" w:rsidRDefault="00FF1741" w:rsidP="00FF1741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85B34">
        <w:rPr>
          <w:b/>
          <w:sz w:val="28"/>
          <w:szCs w:val="28"/>
          <w:u w:val="single"/>
        </w:rPr>
        <w:t>KAJ JE BESEDA?</w:t>
      </w:r>
    </w:p>
    <w:p w:rsidR="00FF1741" w:rsidRDefault="00FF1741" w:rsidP="00FF1741"/>
    <w:p w:rsidR="00FF1741" w:rsidRDefault="00634C42" w:rsidP="00FF1741">
      <w:r>
        <w:t xml:space="preserve">Beseda je dogovorjeno ime česa; </w:t>
      </w:r>
      <w:r w:rsidRPr="00085B34">
        <w:rPr>
          <w:u w:val="single"/>
        </w:rPr>
        <w:t xml:space="preserve">ima dogovorjen pomen in dogovorjeno tvarno stran </w:t>
      </w:r>
      <w:r>
        <w:t xml:space="preserve">( sestavljena je iz glasov in črk ). </w:t>
      </w:r>
    </w:p>
    <w:p w:rsidR="00634C42" w:rsidRDefault="00634C42" w:rsidP="00FF1741"/>
    <w:p w:rsidR="00634C42" w:rsidRDefault="00634C42" w:rsidP="00FF1741">
      <w:r>
        <w:t xml:space="preserve">Merila za razvrščanje besed: število pomenov, slogovna vrednost, izvor, tvorjenost, oblikovna stran, pomenske lastnosti, tipične vloge v stavku. </w:t>
      </w:r>
    </w:p>
    <w:p w:rsidR="00634C42" w:rsidRDefault="00634C42" w:rsidP="00FF1741"/>
    <w:p w:rsidR="00634C42" w:rsidRPr="00085B34" w:rsidRDefault="00634C42" w:rsidP="00634C4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85B34">
        <w:rPr>
          <w:b/>
          <w:sz w:val="28"/>
          <w:szCs w:val="28"/>
          <w:u w:val="single"/>
        </w:rPr>
        <w:t>POMEN BESED</w:t>
      </w:r>
    </w:p>
    <w:p w:rsidR="00634C42" w:rsidRDefault="00634C42" w:rsidP="00634C42"/>
    <w:p w:rsidR="00634C42" w:rsidRDefault="00634C42" w:rsidP="00634C42">
      <w:pPr>
        <w:numPr>
          <w:ilvl w:val="0"/>
          <w:numId w:val="2"/>
        </w:numPr>
      </w:pPr>
      <w:r w:rsidRPr="00085B34">
        <w:rPr>
          <w:u w:val="single"/>
        </w:rPr>
        <w:t>ENOPOMENKE</w:t>
      </w:r>
      <w:r>
        <w:t xml:space="preserve"> ( povedek )</w:t>
      </w:r>
    </w:p>
    <w:p w:rsidR="00634C42" w:rsidRDefault="00634C42" w:rsidP="00634C42">
      <w:pPr>
        <w:numPr>
          <w:ilvl w:val="0"/>
          <w:numId w:val="2"/>
        </w:numPr>
      </w:pPr>
      <w:r w:rsidRPr="00085B34">
        <w:rPr>
          <w:u w:val="single"/>
        </w:rPr>
        <w:t>VEČPOMENKE</w:t>
      </w:r>
      <w:r>
        <w:t xml:space="preserve"> ( miška )</w:t>
      </w:r>
    </w:p>
    <w:p w:rsidR="00634C42" w:rsidRDefault="00634C42" w:rsidP="00634C42"/>
    <w:p w:rsidR="00634C42" w:rsidRDefault="00634C42" w:rsidP="00634C42">
      <w:r>
        <w:t xml:space="preserve">Enopomenke so zlasti strokovne besede, v jeziku jih je manj kot večpomenk. </w:t>
      </w:r>
    </w:p>
    <w:p w:rsidR="00634C42" w:rsidRDefault="00634C42" w:rsidP="00634C42"/>
    <w:p w:rsidR="00634C42" w:rsidRDefault="00634C42" w:rsidP="00634C42">
      <w:pPr>
        <w:numPr>
          <w:ilvl w:val="0"/>
          <w:numId w:val="3"/>
        </w:numPr>
      </w:pPr>
      <w:r w:rsidRPr="00085B34">
        <w:rPr>
          <w:u w:val="single"/>
        </w:rPr>
        <w:t>BLIZUZVOČNICE</w:t>
      </w:r>
      <w:r>
        <w:t xml:space="preserve"> ( paronimi, podobno zvenijo, a pomen je drugačen; trenirka- trenerka )</w:t>
      </w:r>
    </w:p>
    <w:p w:rsidR="00634C42" w:rsidRDefault="00634C42" w:rsidP="00634C42">
      <w:pPr>
        <w:numPr>
          <w:ilvl w:val="0"/>
          <w:numId w:val="3"/>
        </w:numPr>
      </w:pPr>
      <w:r w:rsidRPr="00085B34">
        <w:rPr>
          <w:u w:val="single"/>
        </w:rPr>
        <w:t>ENAKOZVOČNICE</w:t>
      </w:r>
      <w:r>
        <w:t xml:space="preserve"> ( homonimi )</w:t>
      </w:r>
    </w:p>
    <w:p w:rsidR="00634C42" w:rsidRPr="00085B34" w:rsidRDefault="00634C42" w:rsidP="00634C42">
      <w:pPr>
        <w:rPr>
          <w:sz w:val="28"/>
          <w:szCs w:val="28"/>
          <w:u w:val="single"/>
        </w:rPr>
      </w:pPr>
    </w:p>
    <w:p w:rsidR="00634C42" w:rsidRPr="00085B34" w:rsidRDefault="00634C42" w:rsidP="00634C4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85B34">
        <w:rPr>
          <w:b/>
          <w:sz w:val="28"/>
          <w:szCs w:val="28"/>
          <w:u w:val="single"/>
        </w:rPr>
        <w:t>POMENSKA RAZMERJA MED BESEDAMI</w:t>
      </w:r>
    </w:p>
    <w:p w:rsidR="00634C42" w:rsidRDefault="00634C42" w:rsidP="00634C42"/>
    <w:p w:rsidR="00634C42" w:rsidRDefault="00634C42" w:rsidP="00634C42">
      <w:pPr>
        <w:numPr>
          <w:ilvl w:val="1"/>
          <w:numId w:val="1"/>
        </w:numPr>
      </w:pPr>
      <w:r w:rsidRPr="00085B34">
        <w:rPr>
          <w:u w:val="single"/>
        </w:rPr>
        <w:t>SOPOMENKE</w:t>
      </w:r>
      <w:r>
        <w:t xml:space="preserve"> ( sinonimi, besede z enakim ali zelo podobnim pomenom, npr. mati, mama, mamica )</w:t>
      </w:r>
    </w:p>
    <w:p w:rsidR="00634C42" w:rsidRDefault="00634C42" w:rsidP="00634C42">
      <w:pPr>
        <w:numPr>
          <w:ilvl w:val="1"/>
          <w:numId w:val="1"/>
        </w:numPr>
      </w:pPr>
      <w:r w:rsidRPr="00085B34">
        <w:rPr>
          <w:u w:val="single"/>
        </w:rPr>
        <w:t>PROTIPOMENKE</w:t>
      </w:r>
      <w:r>
        <w:t xml:space="preserve"> ( antonimi, besede z nasprotnim pomenom, npr. velik- majhen )</w:t>
      </w:r>
    </w:p>
    <w:p w:rsidR="00634C42" w:rsidRDefault="00634C42" w:rsidP="00634C42">
      <w:pPr>
        <w:numPr>
          <w:ilvl w:val="1"/>
          <w:numId w:val="1"/>
        </w:numPr>
      </w:pPr>
      <w:r w:rsidRPr="00085B34">
        <w:rPr>
          <w:u w:val="single"/>
        </w:rPr>
        <w:t>PODPOMENKE</w:t>
      </w:r>
      <w:r>
        <w:t xml:space="preserve"> ( hiponimi, </w:t>
      </w:r>
      <w:r w:rsidR="002A19E7">
        <w:t>besede z ožjim pomenom, npr. žalost, veselje, sovraštvo, ljubezen )</w:t>
      </w:r>
    </w:p>
    <w:p w:rsidR="002A19E7" w:rsidRDefault="002A19E7" w:rsidP="00634C42">
      <w:pPr>
        <w:numPr>
          <w:ilvl w:val="1"/>
          <w:numId w:val="1"/>
        </w:numPr>
      </w:pPr>
      <w:r w:rsidRPr="00085B34">
        <w:rPr>
          <w:u w:val="single"/>
        </w:rPr>
        <w:t>NADPOMENKE</w:t>
      </w:r>
      <w:r>
        <w:t xml:space="preserve"> ( hipernimi, besede s širšim pomenom, npr. čustva )</w:t>
      </w:r>
    </w:p>
    <w:p w:rsidR="002A19E7" w:rsidRDefault="002A19E7" w:rsidP="002A19E7"/>
    <w:p w:rsidR="002A19E7" w:rsidRDefault="002A19E7" w:rsidP="002A19E7"/>
    <w:p w:rsidR="002A19E7" w:rsidRDefault="002A19E7" w:rsidP="002A19E7">
      <w:pPr>
        <w:numPr>
          <w:ilvl w:val="1"/>
          <w:numId w:val="1"/>
        </w:numPr>
      </w:pPr>
      <w:r w:rsidRPr="00085B34">
        <w:rPr>
          <w:u w:val="single"/>
        </w:rPr>
        <w:t>BESEDNA DRUŽINA</w:t>
      </w:r>
      <w:r>
        <w:t xml:space="preserve">: vanjo spadajo besede, nastale iz istega korena ( npr. </w:t>
      </w:r>
    </w:p>
    <w:p w:rsidR="002A19E7" w:rsidRDefault="002A19E7" w:rsidP="002A19E7">
      <w:pPr>
        <w:ind w:left="1080"/>
      </w:pPr>
      <w:r>
        <w:t>-hiš-: hiša, hišnik, ohišje ). V korenu pogosto pride do premene ( roka- ročno, noga-nožica ). Nekatere besede pa imajo več korenov ( npr. kažipot, vlakovodja ).</w:t>
      </w:r>
    </w:p>
    <w:p w:rsidR="002A19E7" w:rsidRDefault="002A19E7" w:rsidP="002A19E7">
      <w:pPr>
        <w:numPr>
          <w:ilvl w:val="0"/>
          <w:numId w:val="8"/>
        </w:numPr>
      </w:pPr>
      <w:r w:rsidRPr="00085B34">
        <w:rPr>
          <w:u w:val="single"/>
        </w:rPr>
        <w:t>TEMATSKO POLJE</w:t>
      </w:r>
      <w:r>
        <w:t>: tvorijo ga tematsko povezane besede ( npr. igrišče, gol, vratar, nogomet, trener )</w:t>
      </w:r>
    </w:p>
    <w:p w:rsidR="0019124C" w:rsidRDefault="0019124C" w:rsidP="0019124C"/>
    <w:p w:rsidR="0019124C" w:rsidRDefault="0019124C" w:rsidP="0019124C"/>
    <w:p w:rsidR="0019124C" w:rsidRDefault="0019124C" w:rsidP="0019124C"/>
    <w:p w:rsidR="0019124C" w:rsidRDefault="0019124C" w:rsidP="0019124C"/>
    <w:p w:rsidR="0019124C" w:rsidRDefault="0019124C" w:rsidP="0019124C"/>
    <w:p w:rsidR="0019124C" w:rsidRDefault="0019124C" w:rsidP="0019124C"/>
    <w:p w:rsidR="0019124C" w:rsidRDefault="0019124C" w:rsidP="0019124C"/>
    <w:p w:rsidR="002A19E7" w:rsidRDefault="002A19E7" w:rsidP="002A19E7"/>
    <w:p w:rsidR="002A19E7" w:rsidRPr="00085B34" w:rsidRDefault="002A19E7" w:rsidP="002A19E7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85B34">
        <w:rPr>
          <w:b/>
          <w:sz w:val="28"/>
          <w:szCs w:val="28"/>
          <w:u w:val="single"/>
        </w:rPr>
        <w:lastRenderedPageBreak/>
        <w:t>SLOGOVNA VREDNOST BESED</w:t>
      </w:r>
    </w:p>
    <w:p w:rsidR="002A19E7" w:rsidRDefault="002A19E7" w:rsidP="002A19E7"/>
    <w:p w:rsidR="002A19E7" w:rsidRDefault="00B8780C" w:rsidP="00B8780C">
      <w:pPr>
        <w:numPr>
          <w:ilvl w:val="0"/>
          <w:numId w:val="8"/>
        </w:numPr>
      </w:pPr>
      <w:r w:rsidRPr="00085B34">
        <w:rPr>
          <w:b/>
          <w:u w:val="single"/>
        </w:rPr>
        <w:t>SLOGOVNO NEZAZNAMOVANE BESEDE</w:t>
      </w:r>
      <w:r>
        <w:t>: poimenujejo predmetnost, sporočevalec se ne razodeva in so splošno rabljene ( npr. dekle )</w:t>
      </w:r>
    </w:p>
    <w:p w:rsidR="00B8780C" w:rsidRDefault="00B8780C" w:rsidP="00B8780C">
      <w:pPr>
        <w:numPr>
          <w:ilvl w:val="0"/>
          <w:numId w:val="8"/>
        </w:numPr>
      </w:pPr>
      <w:r w:rsidRPr="00085B34">
        <w:rPr>
          <w:b/>
          <w:u w:val="single"/>
        </w:rPr>
        <w:t>SLOGOVNO ZAZNAMOVANE BESEDE</w:t>
      </w:r>
      <w:r>
        <w:t>: poimenujejo predmetnost, sporočevalec se razodeva, raba je omejena oz. vezana na določene okoliščine</w:t>
      </w:r>
    </w:p>
    <w:p w:rsidR="00B8780C" w:rsidRDefault="00B8780C" w:rsidP="00AD3A4C">
      <w:pPr>
        <w:ind w:left="2700"/>
      </w:pPr>
      <w:r>
        <w:sym w:font="Wingdings" w:char="F0E0"/>
      </w:r>
      <w:r>
        <w:t xml:space="preserve"> </w:t>
      </w:r>
      <w:r w:rsidRPr="00085B34">
        <w:rPr>
          <w:u w:val="single"/>
        </w:rPr>
        <w:t>ČUSTVENO ZAZNAMOVANE</w:t>
      </w:r>
      <w:r>
        <w:t>: izražanje naklonjenosti ( ljubkovalnice, olepševalnice ), izražanje nenaklonjenosti ( slabšalnice, psovke, kletvice, prostaške besede ) in izražanje vnesenosti.</w:t>
      </w:r>
    </w:p>
    <w:p w:rsidR="00744D29" w:rsidRDefault="00B8780C" w:rsidP="00AD3A4C">
      <w:pPr>
        <w:ind w:left="2700"/>
      </w:pPr>
      <w:r>
        <w:sym w:font="Wingdings" w:char="F0E0"/>
      </w:r>
      <w:r>
        <w:t xml:space="preserve"> </w:t>
      </w:r>
      <w:r w:rsidRPr="00085B34">
        <w:rPr>
          <w:u w:val="single"/>
        </w:rPr>
        <w:t>NEČUSTVENO ZAZNAMOVANE</w:t>
      </w:r>
      <w:r>
        <w:t>: pokrajinsko zaznamovane ( narečne, pokrajinske pogovorne ), družbeno zaznamovane ( slengovske, žargonske ), funkcijsko zaznamovane ( praktičnosporazumevalne, uradovalne, strokovne, publicistične ) in časovno zaznamovane ( novejše oz. neologizmi, zastarele oz. arhaizmi ).</w:t>
      </w:r>
    </w:p>
    <w:p w:rsidR="00744D29" w:rsidRDefault="00744D29" w:rsidP="00744D29"/>
    <w:p w:rsidR="00744D29" w:rsidRPr="00085B34" w:rsidRDefault="00744D29" w:rsidP="00744D29">
      <w:pPr>
        <w:numPr>
          <w:ilvl w:val="0"/>
          <w:numId w:val="1"/>
        </w:numPr>
        <w:rPr>
          <w:b/>
          <w:sz w:val="28"/>
          <w:szCs w:val="28"/>
        </w:rPr>
      </w:pPr>
      <w:r w:rsidRPr="00085B34">
        <w:rPr>
          <w:b/>
          <w:sz w:val="28"/>
          <w:szCs w:val="28"/>
        </w:rPr>
        <w:t>IZVOR BESED</w:t>
      </w:r>
    </w:p>
    <w:p w:rsidR="00744D29" w:rsidRDefault="00744D29" w:rsidP="00744D29"/>
    <w:p w:rsidR="00744D29" w:rsidRDefault="00744D29" w:rsidP="00744D29">
      <w:r>
        <w:t>Glede na izvor so besede lahko domače ali prevzete.</w:t>
      </w:r>
    </w:p>
    <w:p w:rsidR="00744D29" w:rsidRDefault="00744D29" w:rsidP="00744D29"/>
    <w:p w:rsidR="00B8780C" w:rsidRDefault="00744D29" w:rsidP="00744D29">
      <w:pPr>
        <w:numPr>
          <w:ilvl w:val="0"/>
          <w:numId w:val="9"/>
        </w:numPr>
      </w:pPr>
      <w:r w:rsidRPr="00085B34">
        <w:rPr>
          <w:u w:val="single"/>
        </w:rPr>
        <w:t>TRI VRSTE DOMAČIH BESED</w:t>
      </w:r>
      <w:r>
        <w:t>: iz indoevropščine ali praslovanščine, tvorjene iz slovenskih besed, iz glasovnega posnemanja naravnih zvokov oz. glasov</w:t>
      </w:r>
    </w:p>
    <w:p w:rsidR="00744D29" w:rsidRDefault="00744D29" w:rsidP="00744D29">
      <w:pPr>
        <w:numPr>
          <w:ilvl w:val="0"/>
          <w:numId w:val="9"/>
        </w:numPr>
      </w:pPr>
      <w:r w:rsidRPr="00085B34">
        <w:rPr>
          <w:u w:val="single"/>
        </w:rPr>
        <w:t>TRI VRSTE PREVZETIH BESEH</w:t>
      </w:r>
      <w:r>
        <w:t xml:space="preserve">: </w:t>
      </w:r>
      <w:r w:rsidRPr="00085B34">
        <w:rPr>
          <w:u w:val="single"/>
        </w:rPr>
        <w:t>sposojenke</w:t>
      </w:r>
      <w:r>
        <w:t xml:space="preserve"> ( popolnoma prilagojene, npr. televizija ), </w:t>
      </w:r>
      <w:r w:rsidRPr="00085B34">
        <w:rPr>
          <w:u w:val="single"/>
        </w:rPr>
        <w:t>tujke</w:t>
      </w:r>
      <w:r>
        <w:t xml:space="preserve"> ( delno prilagojene, zapis je tuj, npr. allegro, peugeot ), </w:t>
      </w:r>
      <w:r w:rsidRPr="00085B34">
        <w:rPr>
          <w:u w:val="single"/>
        </w:rPr>
        <w:t>citatn</w:t>
      </w:r>
      <w:r>
        <w:t>e ( neprilagojene ( npr. mea culca ).</w:t>
      </w:r>
    </w:p>
    <w:p w:rsidR="00B8780C" w:rsidRDefault="00B8780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19124C" w:rsidRDefault="0019124C" w:rsidP="00A62DCE"/>
    <w:p w:rsidR="00A62DCE" w:rsidRPr="00085B34" w:rsidRDefault="00A62DCE" w:rsidP="00A62DCE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85B34">
        <w:rPr>
          <w:b/>
          <w:sz w:val="28"/>
          <w:szCs w:val="28"/>
          <w:u w:val="single"/>
        </w:rPr>
        <w:lastRenderedPageBreak/>
        <w:t xml:space="preserve">TVORJENOST BESED </w:t>
      </w:r>
    </w:p>
    <w:p w:rsidR="00A62DCE" w:rsidRDefault="00A62DCE" w:rsidP="00A62DCE"/>
    <w:p w:rsidR="00A62DCE" w:rsidRPr="001D6D45" w:rsidRDefault="00A62DCE" w:rsidP="00A62DCE">
      <w:pPr>
        <w:jc w:val="center"/>
        <w:rPr>
          <w:b/>
          <w:sz w:val="32"/>
          <w:szCs w:val="32"/>
          <w:u w:val="single"/>
        </w:rPr>
      </w:pPr>
      <w:r w:rsidRPr="001D6D45">
        <w:rPr>
          <w:b/>
          <w:sz w:val="32"/>
          <w:szCs w:val="32"/>
          <w:u w:val="single"/>
        </w:rPr>
        <w:t>SLOVNICA 4. LETNIK</w:t>
      </w:r>
    </w:p>
    <w:p w:rsidR="00A62DCE" w:rsidRDefault="00A62DCE" w:rsidP="00A62DCE"/>
    <w:p w:rsidR="00A62DCE" w:rsidRDefault="00A62DCE" w:rsidP="00A62DCE"/>
    <w:p w:rsidR="00A62DCE" w:rsidRPr="001D6D45" w:rsidRDefault="00A62DCE" w:rsidP="00A62DCE">
      <w:pPr>
        <w:rPr>
          <w:b/>
          <w:sz w:val="28"/>
          <w:szCs w:val="28"/>
          <w:u w:val="single"/>
        </w:rPr>
      </w:pPr>
      <w:r w:rsidRPr="001D6D45">
        <w:rPr>
          <w:b/>
          <w:sz w:val="28"/>
          <w:szCs w:val="28"/>
          <w:u w:val="single"/>
        </w:rPr>
        <w:t>TVORJENKE</w:t>
      </w:r>
    </w:p>
    <w:p w:rsidR="00A62DCE" w:rsidRDefault="00A62DCE" w:rsidP="00A62DCE"/>
    <w:p w:rsidR="00A62DCE" w:rsidRDefault="00A62DCE" w:rsidP="00A62DCE">
      <w:r>
        <w:t>Majhna miza</w:t>
      </w:r>
      <w:r>
        <w:sym w:font="Wingdings" w:char="F0E0"/>
      </w:r>
      <w:r>
        <w:t xml:space="preserve"> mizica: besedotvorna podstava ( miz- ) in obrazilo ( -ica )</w:t>
      </w:r>
      <w:r>
        <w:sym w:font="Wingdings" w:char="F0E0"/>
      </w:r>
      <w:r>
        <w:t xml:space="preserve"> tvorjene besede</w:t>
      </w:r>
    </w:p>
    <w:p w:rsidR="00A62DCE" w:rsidRDefault="00A62DCE" w:rsidP="00A62DCE">
      <w:r>
        <w:t>Miza</w:t>
      </w:r>
      <w:r>
        <w:sym w:font="Wingdings" w:char="F0E0"/>
      </w:r>
      <w:r>
        <w:t xml:space="preserve"> netvorjene ali korenske besede</w:t>
      </w:r>
    </w:p>
    <w:p w:rsidR="00A62DCE" w:rsidRDefault="00A62DCE" w:rsidP="00A62DCE"/>
    <w:p w:rsidR="00A62DCE" w:rsidRPr="001D6D45" w:rsidRDefault="00A62DCE" w:rsidP="00A62DCE">
      <w:pPr>
        <w:rPr>
          <w:b/>
          <w:sz w:val="28"/>
          <w:szCs w:val="28"/>
          <w:u w:val="single"/>
        </w:rPr>
      </w:pPr>
      <w:r w:rsidRPr="001D6D45">
        <w:rPr>
          <w:b/>
          <w:sz w:val="28"/>
          <w:szCs w:val="28"/>
          <w:u w:val="single"/>
        </w:rPr>
        <w:t>NASTANEK TVORJENK</w:t>
      </w:r>
    </w:p>
    <w:p w:rsidR="00A62DCE" w:rsidRDefault="00A62DCE" w:rsidP="00A62DCE"/>
    <w:p w:rsidR="00A62DCE" w:rsidRDefault="00A62DCE" w:rsidP="00A62DCE">
      <w:r>
        <w:t>Skupni delavec- sodelavec</w:t>
      </w:r>
    </w:p>
    <w:p w:rsidR="00A62DCE" w:rsidRDefault="00A62DCE" w:rsidP="00A62DCE">
      <w:r>
        <w:t>Tak, ki je od Mojce- Mojčin</w:t>
      </w:r>
    </w:p>
    <w:p w:rsidR="00A62DCE" w:rsidRDefault="00A62DCE" w:rsidP="00A62DCE">
      <w:r>
        <w:t>Tak, ki je dobre duše- dobrodušen</w:t>
      </w:r>
    </w:p>
    <w:p w:rsidR="00A62DCE" w:rsidRDefault="00A62DCE" w:rsidP="00A62DCE">
      <w:r>
        <w:t>Imeti stan- stanovati</w:t>
      </w:r>
    </w:p>
    <w:p w:rsidR="00A62DCE" w:rsidRDefault="00A62DCE" w:rsidP="00A62DCE">
      <w:r>
        <w:t>To, kar je pred mestom- predmestje</w:t>
      </w:r>
    </w:p>
    <w:p w:rsidR="00A62DCE" w:rsidRDefault="00A62DCE" w:rsidP="00A62DCE">
      <w:r>
        <w:t>To, kar je pri tleh- tla</w:t>
      </w:r>
    </w:p>
    <w:p w:rsidR="00A62DCE" w:rsidRDefault="00A62DCE" w:rsidP="00A62DCE">
      <w:r>
        <w:t>To, kar je nad stropom- nadstropje</w:t>
      </w:r>
    </w:p>
    <w:p w:rsidR="00A62DCE" w:rsidRDefault="00A62DCE" w:rsidP="00A62DCE">
      <w:r>
        <w:t>To, kar je pod streho- podstrešje</w:t>
      </w:r>
    </w:p>
    <w:p w:rsidR="00A62DCE" w:rsidRDefault="00A62DCE" w:rsidP="00A62DCE"/>
    <w:p w:rsidR="00A62DCE" w:rsidRDefault="00A62DCE" w:rsidP="00A62DCE">
      <w:r>
        <w:t xml:space="preserve">Skladenjska podstava ima zelo raznovrstno podstavo, zato iz nje tvorimo besede na različne načine. </w:t>
      </w:r>
    </w:p>
    <w:p w:rsidR="00A62DCE" w:rsidRDefault="00A62DCE" w:rsidP="00A62DCE"/>
    <w:p w:rsidR="00A62DCE" w:rsidRDefault="00A62DCE" w:rsidP="00A62DCE">
      <w:r>
        <w:t>Balti in Slovani</w:t>
      </w:r>
      <w:r>
        <w:sym w:font="Wingdings" w:char="F0E0"/>
      </w:r>
      <w:r>
        <w:t xml:space="preserve"> Balto-Slovani</w:t>
      </w:r>
    </w:p>
    <w:p w:rsidR="00A62DCE" w:rsidRDefault="00A62DCE" w:rsidP="00A62DCE">
      <w:r>
        <w:t>Bel, moder in rdeč</w:t>
      </w:r>
      <w:r>
        <w:sym w:font="Wingdings" w:char="F0E0"/>
      </w:r>
      <w:r>
        <w:t xml:space="preserve"> belo-modro-rdeč</w:t>
      </w:r>
    </w:p>
    <w:p w:rsidR="00A62DCE" w:rsidRDefault="00A62DCE" w:rsidP="00A62DCE">
      <w:r>
        <w:t>Črn in bel</w:t>
      </w:r>
      <w:r>
        <w:sym w:font="Wingdings" w:char="F0E0"/>
      </w:r>
      <w:r>
        <w:t xml:space="preserve"> črno-bel</w:t>
      </w:r>
    </w:p>
    <w:p w:rsidR="00A62DCE" w:rsidRDefault="00A62DCE" w:rsidP="00A62DCE">
      <w:r>
        <w:t>To, kar je novo</w:t>
      </w:r>
      <w:r>
        <w:sym w:font="Wingdings" w:char="F0E0"/>
      </w:r>
      <w:r>
        <w:t xml:space="preserve"> novica</w:t>
      </w:r>
    </w:p>
    <w:p w:rsidR="00A62DCE" w:rsidRDefault="00A62DCE" w:rsidP="00A62DCE">
      <w:r>
        <w:t>Delati načrt</w:t>
      </w:r>
      <w:r>
        <w:sym w:font="Wingdings" w:char="F0E0"/>
      </w:r>
      <w:r>
        <w:t xml:space="preserve"> načrtovati</w:t>
      </w:r>
    </w:p>
    <w:p w:rsidR="00A62DCE" w:rsidRDefault="00A62DCE" w:rsidP="00A62DCE">
      <w:r>
        <w:t>To, s čimer trebimo zobe</w:t>
      </w:r>
      <w:r>
        <w:sym w:font="Wingdings" w:char="F0E0"/>
      </w:r>
      <w:r>
        <w:t xml:space="preserve"> zobotrebec</w:t>
      </w:r>
    </w:p>
    <w:p w:rsidR="00A62DCE" w:rsidRDefault="00A62DCE" w:rsidP="00A62DCE">
      <w:r>
        <w:t>Ljuba sestra</w:t>
      </w:r>
      <w:r>
        <w:sym w:font="Wingdings" w:char="F0E0"/>
      </w:r>
      <w:r>
        <w:t xml:space="preserve"> sestrica</w:t>
      </w:r>
    </w:p>
    <w:p w:rsidR="00A62DCE" w:rsidRDefault="00A62DCE" w:rsidP="00A62DCE">
      <w:r>
        <w:t>Zelo droben</w:t>
      </w:r>
      <w:r>
        <w:sym w:font="Wingdings" w:char="F0E0"/>
      </w:r>
      <w:r>
        <w:t xml:space="preserve"> drobcen</w:t>
      </w:r>
    </w:p>
    <w:p w:rsidR="00A62DCE" w:rsidRDefault="00A62DCE" w:rsidP="00A62DCE">
      <w:r>
        <w:t>Močno sopsti</w:t>
      </w:r>
      <w:r>
        <w:sym w:font="Wingdings" w:char="F0E0"/>
      </w:r>
      <w:r>
        <w:t xml:space="preserve"> sopihati</w:t>
      </w:r>
    </w:p>
    <w:p w:rsidR="00A62DCE" w:rsidRDefault="00A62DCE" w:rsidP="00A62DCE">
      <w:r>
        <w:t>Vmesni naslov</w:t>
      </w:r>
      <w:r>
        <w:sym w:font="Wingdings" w:char="F0E0"/>
      </w:r>
      <w:r>
        <w:t xml:space="preserve"> mednaslov</w:t>
      </w:r>
    </w:p>
    <w:p w:rsidR="00A62DCE" w:rsidRDefault="00A62DCE" w:rsidP="00A62DCE">
      <w:r>
        <w:t>Preveč dober</w:t>
      </w:r>
      <w:r>
        <w:sym w:font="Wingdings" w:char="F0E0"/>
      </w:r>
      <w:r>
        <w:t xml:space="preserve"> predober</w:t>
      </w:r>
    </w:p>
    <w:p w:rsidR="00A62DCE" w:rsidRDefault="00A62DCE" w:rsidP="00A62DCE">
      <w:r>
        <w:t>Zdravnik za živino</w:t>
      </w:r>
      <w:r>
        <w:sym w:font="Wingdings" w:char="F0E0"/>
      </w:r>
      <w:r>
        <w:t xml:space="preserve"> živinozdravnik</w:t>
      </w:r>
    </w:p>
    <w:p w:rsidR="00A62DCE" w:rsidRDefault="00A62DCE" w:rsidP="00A62DCE">
      <w:r>
        <w:t>Plaziti se kleče</w:t>
      </w:r>
      <w:r>
        <w:sym w:font="Wingdings" w:char="F0E0"/>
      </w:r>
      <w:r>
        <w:t xml:space="preserve"> klečeplaziti</w:t>
      </w:r>
    </w:p>
    <w:p w:rsidR="00A62DCE" w:rsidRDefault="00A62DCE" w:rsidP="00A62DCE">
      <w:r>
        <w:t>Črn na rjavo</w:t>
      </w:r>
      <w:r>
        <w:sym w:font="Wingdings" w:char="F0E0"/>
      </w:r>
      <w:r>
        <w:t xml:space="preserve"> rjavočrn</w:t>
      </w:r>
    </w:p>
    <w:p w:rsidR="00A62DCE" w:rsidRDefault="00A62DCE" w:rsidP="00A62DCE"/>
    <w:p w:rsidR="00A62DCE" w:rsidRDefault="00A62DCE" w:rsidP="00A62DCE">
      <w:r>
        <w:t xml:space="preserve">Načini pretvarjanja skladenjskih podstav v nove besede so različni, vendar potekajo po podobnem postopku, ki ga imenujemo </w:t>
      </w:r>
      <w:r w:rsidRPr="001D6D45">
        <w:rPr>
          <w:b/>
        </w:rPr>
        <w:t>BESEDOTVORNI ALGORITEM</w:t>
      </w:r>
      <w:r>
        <w:t xml:space="preserve"> in se stoji iz naslednjih šestih korakov:</w:t>
      </w:r>
    </w:p>
    <w:p w:rsidR="00A62DCE" w:rsidRDefault="00A62DCE" w:rsidP="00A62DCE"/>
    <w:p w:rsidR="00A62DCE" w:rsidRDefault="00A62DCE" w:rsidP="00A62DCE">
      <w:pPr>
        <w:numPr>
          <w:ilvl w:val="0"/>
          <w:numId w:val="10"/>
        </w:numPr>
      </w:pPr>
      <w:r>
        <w:t>ta, ki pleše</w:t>
      </w:r>
    </w:p>
    <w:p w:rsidR="00A62DCE" w:rsidRDefault="00A62DCE" w:rsidP="00A62DCE">
      <w:pPr>
        <w:numPr>
          <w:ilvl w:val="0"/>
          <w:numId w:val="10"/>
        </w:numPr>
      </w:pPr>
      <w:r>
        <w:t>pleše</w:t>
      </w:r>
    </w:p>
    <w:p w:rsidR="00A62DCE" w:rsidRDefault="00A62DCE" w:rsidP="00A62DCE">
      <w:pPr>
        <w:numPr>
          <w:ilvl w:val="0"/>
          <w:numId w:val="10"/>
        </w:numPr>
      </w:pPr>
      <w:r>
        <w:t>ples-</w:t>
      </w:r>
    </w:p>
    <w:p w:rsidR="00A62DCE" w:rsidRDefault="00A62DCE" w:rsidP="00A62DCE">
      <w:pPr>
        <w:numPr>
          <w:ilvl w:val="0"/>
          <w:numId w:val="10"/>
        </w:numPr>
      </w:pPr>
      <w:r>
        <w:t>–alec</w:t>
      </w:r>
    </w:p>
    <w:p w:rsidR="00A62DCE" w:rsidRDefault="00A62DCE" w:rsidP="00A62DCE">
      <w:pPr>
        <w:numPr>
          <w:ilvl w:val="0"/>
          <w:numId w:val="10"/>
        </w:numPr>
      </w:pPr>
      <w:r>
        <w:t>ples- + -alec</w:t>
      </w:r>
    </w:p>
    <w:p w:rsidR="00A62DCE" w:rsidRDefault="00A62DCE" w:rsidP="00A62DCE">
      <w:pPr>
        <w:numPr>
          <w:ilvl w:val="0"/>
          <w:numId w:val="10"/>
        </w:numPr>
      </w:pPr>
      <w:r>
        <w:t>plesalec</w:t>
      </w:r>
    </w:p>
    <w:p w:rsidR="00A62DCE" w:rsidRDefault="00A62DCE" w:rsidP="00A62DCE">
      <w:pPr>
        <w:ind w:left="360"/>
      </w:pPr>
    </w:p>
    <w:p w:rsidR="00A62DCE" w:rsidRDefault="00A62DCE" w:rsidP="00A62DCE">
      <w:pPr>
        <w:ind w:left="360"/>
      </w:pPr>
    </w:p>
    <w:p w:rsidR="00A62DCE" w:rsidRDefault="00A62DCE" w:rsidP="00A62DCE"/>
    <w:p w:rsidR="00A62DCE" w:rsidRDefault="00A62DCE" w:rsidP="00A62DCE">
      <w:pPr>
        <w:numPr>
          <w:ilvl w:val="0"/>
          <w:numId w:val="11"/>
        </w:numPr>
      </w:pPr>
      <w:r>
        <w:t>Izhajamo iz skladenjske podstave, npr. tak, ki pleše</w:t>
      </w:r>
    </w:p>
    <w:p w:rsidR="00A62DCE" w:rsidRDefault="00A62DCE" w:rsidP="00A62DCE">
      <w:pPr>
        <w:numPr>
          <w:ilvl w:val="0"/>
          <w:numId w:val="11"/>
        </w:numPr>
      </w:pPr>
      <w:r>
        <w:t>iz skladenjske podstave vzamemo tisto polnopomensko besedo, iz katere bomo delali novo besedo, npr. pleše</w:t>
      </w:r>
    </w:p>
    <w:p w:rsidR="00A62DCE" w:rsidRDefault="00A62DCE" w:rsidP="00A62DCE">
      <w:pPr>
        <w:numPr>
          <w:ilvl w:val="0"/>
          <w:numId w:val="11"/>
        </w:numPr>
      </w:pPr>
      <w:r>
        <w:t>polnopomensko besedo iz 2. koraka pripravimo na novo vlogo, tako da jo postavimo v izhodiščno obliko, tej pa odvzamemo slovnične lastnosti. Tako dobimo podstavo bodoče tvorjenke, npr. ples-</w:t>
      </w:r>
    </w:p>
    <w:p w:rsidR="00A62DCE" w:rsidRDefault="00A62DCE" w:rsidP="00A62DCE">
      <w:pPr>
        <w:numPr>
          <w:ilvl w:val="0"/>
          <w:numId w:val="11"/>
        </w:numPr>
      </w:pPr>
      <w:r>
        <w:t>preostali del skladenjske podstave zamenjamo z obrazilom, glede na to, kaj je ostalo v skladenjski podstavi, izberemo desno</w:t>
      </w:r>
      <w:r>
        <w:sym w:font="Wingdings" w:char="F0E0"/>
      </w:r>
      <w:r>
        <w:t xml:space="preserve"> priponsko, levo</w:t>
      </w:r>
      <w:r>
        <w:sym w:font="Wingdings" w:char="F0E0"/>
      </w:r>
      <w:r>
        <w:t xml:space="preserve"> predponsko ali vmesno</w:t>
      </w:r>
      <w:r>
        <w:sym w:font="Wingdings" w:char="F0E0"/>
      </w:r>
      <w:r>
        <w:t xml:space="preserve"> medponsko obrazilo, npr. –alec</w:t>
      </w:r>
    </w:p>
    <w:p w:rsidR="00A62DCE" w:rsidRDefault="00A62DCE" w:rsidP="00A62DCE">
      <w:pPr>
        <w:numPr>
          <w:ilvl w:val="0"/>
          <w:numId w:val="11"/>
        </w:numPr>
      </w:pPr>
      <w:r>
        <w:t>vse dele bodoče tvorjenke pravilno razvrstimo, npr. ples-</w:t>
      </w:r>
      <w:r w:rsidR="00AD3A4C">
        <w:t xml:space="preserve"> +</w:t>
      </w:r>
      <w:r>
        <w:t xml:space="preserve"> -alec</w:t>
      </w:r>
    </w:p>
    <w:p w:rsidR="00A62DCE" w:rsidRDefault="00A62DCE" w:rsidP="00A62DCE">
      <w:pPr>
        <w:numPr>
          <w:ilvl w:val="0"/>
          <w:numId w:val="11"/>
        </w:numPr>
      </w:pPr>
      <w:r>
        <w:t>pravilno razvrščene dele bodoče tvorjenke združimo, npr. plesalec</w:t>
      </w:r>
    </w:p>
    <w:p w:rsidR="00A62DCE" w:rsidRDefault="00A62DCE" w:rsidP="00A62DCE"/>
    <w:p w:rsidR="00A62DCE" w:rsidRDefault="00A62DCE" w:rsidP="00A62DCE">
      <w:r>
        <w:t>Če tvorjenko zapišemo, moramo upoštevati naslednje: če je nastala iz priredno zložene skladenjske podstave, zaznamujemo priredno razmerje z vezajem, npr. slovensko-irski, če pa je nastala iz podredno zložene skladenjske podstave, pišemo vse njene sestavine skupaj, npr. plesalec.</w:t>
      </w:r>
    </w:p>
    <w:p w:rsidR="00A62DCE" w:rsidRDefault="00A62DCE" w:rsidP="00A62DCE"/>
    <w:p w:rsidR="00A62DCE" w:rsidRDefault="00A62DCE" w:rsidP="00A62DCE">
      <w:r>
        <w:t>Po navadi</w:t>
      </w:r>
      <w:r>
        <w:sym w:font="Wingdings" w:char="F0E0"/>
      </w:r>
      <w:r>
        <w:t xml:space="preserve"> po stari navadi</w:t>
      </w:r>
    </w:p>
    <w:p w:rsidR="00A62DCE" w:rsidRDefault="00A62DCE" w:rsidP="00A62DCE"/>
    <w:p w:rsidR="00A62DCE" w:rsidRDefault="00A62DCE" w:rsidP="00A62DCE">
      <w:r>
        <w:t>Če je prva sestavina besede števka ali črka, jo z drugim delom povežemo s stičnim vezajem, npr. 5-odstotni, C-vitamin.</w:t>
      </w:r>
    </w:p>
    <w:p w:rsidR="00A62DCE" w:rsidRDefault="00A62DCE" w:rsidP="00A62DCE"/>
    <w:p w:rsidR="00A62DCE" w:rsidRDefault="00A62DCE" w:rsidP="00A62DCE">
      <w:r>
        <w:t>Če imata zaporedni besedi en del enak, ga v prvi včasih lahko nadomestimo s stičnim vezajem, npr. zahodno- in južnoslovanski jeziki, 40- do 50-odstotno znižanje, vendar to velja samo pri pisanju.</w:t>
      </w:r>
    </w:p>
    <w:p w:rsidR="00A62DCE" w:rsidRDefault="00A62DCE" w:rsidP="00A62DCE"/>
    <w:p w:rsidR="00A62DCE" w:rsidRPr="00DD6E61" w:rsidRDefault="00A62DCE" w:rsidP="00A62DCE">
      <w:pPr>
        <w:rPr>
          <w:b/>
          <w:u w:val="single"/>
        </w:rPr>
      </w:pPr>
      <w:r w:rsidRPr="00DD6E61">
        <w:rPr>
          <w:b/>
          <w:u w:val="single"/>
        </w:rPr>
        <w:t>V slovenščini poznamo tri temeljne načine tvorjenja besed: izpeljavo, zlaganje in sestavljanje:</w:t>
      </w:r>
    </w:p>
    <w:p w:rsidR="00A62DCE" w:rsidRDefault="00A62DCE" w:rsidP="00A62DCE"/>
    <w:p w:rsidR="00A62DCE" w:rsidRDefault="00A62DCE" w:rsidP="00A62DCE">
      <w:pPr>
        <w:numPr>
          <w:ilvl w:val="0"/>
          <w:numId w:val="12"/>
        </w:numPr>
      </w:pPr>
      <w:r>
        <w:t>izpeljava je pretvarjanje skladenjske podstave v besedo s priponskim oz. desnim obrazilom, npr. ta, ki pleše</w:t>
      </w:r>
      <w:r>
        <w:sym w:font="Wingdings" w:char="F0E0"/>
      </w:r>
      <w:r>
        <w:t xml:space="preserve"> plesalec, delati načrt</w:t>
      </w:r>
      <w:r>
        <w:sym w:font="Wingdings" w:char="F0E0"/>
      </w:r>
      <w:r>
        <w:t xml:space="preserve"> načrtovati, to, kar je pod brado</w:t>
      </w:r>
      <w:r>
        <w:sym w:font="Wingdings" w:char="F0E0"/>
      </w:r>
      <w:r>
        <w:t xml:space="preserve"> podbradek</w:t>
      </w:r>
    </w:p>
    <w:p w:rsidR="00A62DCE" w:rsidRDefault="00A62DCE" w:rsidP="00A62DCE">
      <w:pPr>
        <w:numPr>
          <w:ilvl w:val="0"/>
          <w:numId w:val="12"/>
        </w:numPr>
      </w:pPr>
      <w:r>
        <w:t>zlaganje je pretvarjanje v besedo z medponskim oz. vmesnim obrazilom, npr. ruski in slovenski</w:t>
      </w:r>
      <w:r>
        <w:sym w:font="Wingdings" w:char="F0E0"/>
      </w:r>
      <w:r>
        <w:t xml:space="preserve"> rusko-slovenski, ličar za avto</w:t>
      </w:r>
      <w:r>
        <w:sym w:font="Wingdings" w:char="F0E0"/>
      </w:r>
      <w:r>
        <w:t xml:space="preserve"> avtoličar, tak, ki ljubi resnico</w:t>
      </w:r>
      <w:r>
        <w:sym w:font="Wingdings" w:char="F0E0"/>
      </w:r>
      <w:r>
        <w:t xml:space="preserve"> resnicoljuben.</w:t>
      </w:r>
    </w:p>
    <w:p w:rsidR="00A62DCE" w:rsidRDefault="00A62DCE" w:rsidP="00A62DCE">
      <w:pPr>
        <w:numPr>
          <w:ilvl w:val="0"/>
          <w:numId w:val="12"/>
        </w:numPr>
      </w:pPr>
      <w:r>
        <w:t>sestavljanje je pretvarjanje v besedo s predponskim oz. levim obrazilom, npr. vmesni naslov</w:t>
      </w:r>
      <w:r>
        <w:sym w:font="Wingdings" w:char="F0E0"/>
      </w:r>
      <w:r>
        <w:t xml:space="preserve"> mednaslov, preveč dober</w:t>
      </w:r>
      <w:r>
        <w:sym w:font="Wingdings" w:char="F0E0"/>
      </w:r>
      <w:r>
        <w:t xml:space="preserve"> predober.</w:t>
      </w:r>
    </w:p>
    <w:p w:rsidR="00A62DCE" w:rsidRDefault="00A62DCE" w:rsidP="00A62DCE"/>
    <w:p w:rsidR="00A62DCE" w:rsidRDefault="00A62DCE" w:rsidP="00A62DCE">
      <w:r>
        <w:t xml:space="preserve">Poleg izpeljave, zlaganja in sestavljanja poznamo še nekaj drugih besedotvorni načinov, npr. </w:t>
      </w:r>
      <w:r w:rsidRPr="00DD6E61">
        <w:rPr>
          <w:u w:val="single"/>
        </w:rPr>
        <w:t>sklapljanje in krnitev</w:t>
      </w:r>
      <w:r>
        <w:t>. Pri sklapljanju gre za mehansko združevanje vseh sestavin skladenjske podstave v eno besedo, torej brez glavnega obrazila, npr. šestindvajset, tristo, bogsigavedikdo,… pri krnitvi besedam iz skladenjske podstave odvzamemo nekaj začetnih, srednjih ali končnih glasov ali zlogov, npr. avtomobil</w:t>
      </w:r>
      <w:r>
        <w:sym w:font="Wingdings" w:char="F0E0"/>
      </w:r>
      <w:r>
        <w:t xml:space="preserve"> avto, parkirišče</w:t>
      </w:r>
      <w:r>
        <w:sym w:font="Wingdings" w:char="F0E0"/>
      </w:r>
      <w:r>
        <w:t xml:space="preserve"> P, Marjeta</w:t>
      </w:r>
      <w:r>
        <w:sym w:font="Wingdings" w:char="F0E0"/>
      </w:r>
      <w:r>
        <w:t xml:space="preserve"> Meta,…</w:t>
      </w:r>
    </w:p>
    <w:p w:rsidR="00A62DCE" w:rsidRDefault="00A62DCE" w:rsidP="00A62DCE"/>
    <w:p w:rsidR="0019124C" w:rsidRDefault="0019124C" w:rsidP="00A62DCE"/>
    <w:p w:rsidR="0019124C" w:rsidRDefault="0019124C" w:rsidP="00A62DCE"/>
    <w:p w:rsidR="0019124C" w:rsidRDefault="0019124C" w:rsidP="00A62DCE"/>
    <w:p w:rsidR="00A62DCE" w:rsidRPr="00085B34" w:rsidRDefault="00A62DCE" w:rsidP="00A62DCE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085B34">
        <w:rPr>
          <w:b/>
          <w:sz w:val="28"/>
          <w:szCs w:val="28"/>
          <w:u w:val="single"/>
        </w:rPr>
        <w:t>OBLIKOVNA STRAN BESED</w:t>
      </w:r>
    </w:p>
    <w:p w:rsidR="00A62DCE" w:rsidRDefault="00A62DCE" w:rsidP="00A62DCE"/>
    <w:p w:rsidR="00A62DCE" w:rsidRDefault="00A62DCE" w:rsidP="00A62DCE">
      <w:pPr>
        <w:numPr>
          <w:ilvl w:val="1"/>
          <w:numId w:val="11"/>
        </w:numPr>
      </w:pPr>
      <w:r w:rsidRPr="0019124C">
        <w:rPr>
          <w:b/>
          <w:u w:val="single"/>
        </w:rPr>
        <w:t>PREGIBNE</w:t>
      </w:r>
      <w:r>
        <w:t xml:space="preserve">: spreminjajo obliko, se pregibajo. </w:t>
      </w:r>
      <w:r w:rsidRPr="00085B34">
        <w:rPr>
          <w:u w:val="single"/>
        </w:rPr>
        <w:t>Sestavljene so iz osnove in končnice</w:t>
      </w:r>
      <w:r>
        <w:t>. Osnova je nespremenljivi del ( npr. –zlat ) in je nosilka predmetnega pomena. Končnica pa je spremenljivi del ( npr. zlat-o, zlat-a ) in je nosilka slovničnega pomena.</w:t>
      </w:r>
    </w:p>
    <w:p w:rsidR="00A62DCE" w:rsidRDefault="00A62DCE" w:rsidP="00A62DCE">
      <w:pPr>
        <w:numPr>
          <w:ilvl w:val="1"/>
          <w:numId w:val="11"/>
        </w:numPr>
      </w:pPr>
      <w:r w:rsidRPr="0019124C">
        <w:rPr>
          <w:b/>
          <w:u w:val="single"/>
        </w:rPr>
        <w:t>NEPREGIBNE</w:t>
      </w:r>
      <w:r>
        <w:t>: imajo nespremenljivo obliko.</w:t>
      </w:r>
    </w:p>
    <w:p w:rsidR="00B33D54" w:rsidRDefault="00B33D54" w:rsidP="00B33D54"/>
    <w:p w:rsidR="00B33D54" w:rsidRPr="00085B34" w:rsidRDefault="00B33D54" w:rsidP="00B33D54">
      <w:pPr>
        <w:numPr>
          <w:ilvl w:val="0"/>
          <w:numId w:val="11"/>
        </w:numPr>
        <w:rPr>
          <w:b/>
          <w:sz w:val="28"/>
          <w:szCs w:val="28"/>
        </w:rPr>
      </w:pPr>
      <w:r w:rsidRPr="00085B34">
        <w:rPr>
          <w:b/>
          <w:sz w:val="28"/>
          <w:szCs w:val="28"/>
        </w:rPr>
        <w:t>PISANJE Z VELIKO ZAČETNICO</w:t>
      </w:r>
    </w:p>
    <w:p w:rsidR="00B33D54" w:rsidRDefault="00B33D54" w:rsidP="00B33D54"/>
    <w:p w:rsidR="00B33D54" w:rsidRDefault="00B33D54" w:rsidP="00B33D54">
      <w:pPr>
        <w:numPr>
          <w:ilvl w:val="0"/>
          <w:numId w:val="13"/>
        </w:numPr>
      </w:pPr>
      <w:r w:rsidRPr="00085B34">
        <w:rPr>
          <w:u w:val="single"/>
        </w:rPr>
        <w:t>PRVA BESEDA</w:t>
      </w:r>
      <w:r>
        <w:t xml:space="preserve"> v povedi, to velja tudi za javne napise</w:t>
      </w:r>
    </w:p>
    <w:p w:rsidR="00B33D54" w:rsidRDefault="00B33D54" w:rsidP="00B33D54">
      <w:pPr>
        <w:numPr>
          <w:ilvl w:val="0"/>
          <w:numId w:val="13"/>
        </w:numPr>
      </w:pPr>
      <w:r w:rsidRPr="00085B34">
        <w:rPr>
          <w:u w:val="single"/>
        </w:rPr>
        <w:t>LASTNO IME</w:t>
      </w:r>
      <w:r>
        <w:t>: enobesedna in večbesedna (npr. Pohorje, Zločin in kazen ) in imena bitij, zemljepisna imena ( Finska ), stvarna imena ( Delo, Zlata lisica )</w:t>
      </w:r>
    </w:p>
    <w:p w:rsidR="00B33D54" w:rsidRDefault="00B33D54" w:rsidP="00B33D54">
      <w:pPr>
        <w:numPr>
          <w:ilvl w:val="0"/>
          <w:numId w:val="13"/>
        </w:numPr>
      </w:pPr>
      <w:r w:rsidRPr="00085B34">
        <w:rPr>
          <w:u w:val="single"/>
        </w:rPr>
        <w:t>SVOJILNI PRIDEVNIKI</w:t>
      </w:r>
      <w:r>
        <w:t xml:space="preserve"> iz lasnih imen, ki imajo obrazilo –ov, - ev, -in</w:t>
      </w:r>
    </w:p>
    <w:p w:rsidR="00B33D54" w:rsidRDefault="00B33D54" w:rsidP="00B33D54">
      <w:pPr>
        <w:numPr>
          <w:ilvl w:val="0"/>
          <w:numId w:val="13"/>
        </w:numPr>
      </w:pPr>
      <w:r w:rsidRPr="00085B34">
        <w:rPr>
          <w:u w:val="single"/>
        </w:rPr>
        <w:t>IZRAZI SPOŠTOVANJA</w:t>
      </w:r>
      <w:r>
        <w:t>: osebni in svojilni zaimki v odgovorih ( želim Vam )</w:t>
      </w:r>
    </w:p>
    <w:p w:rsidR="00B33D54" w:rsidRDefault="00B33D54" w:rsidP="00B33D54"/>
    <w:p w:rsidR="00B33D54" w:rsidRDefault="00B33D54" w:rsidP="00B33D54">
      <w:pPr>
        <w:numPr>
          <w:ilvl w:val="0"/>
          <w:numId w:val="13"/>
        </w:numPr>
      </w:pPr>
      <w:r w:rsidRPr="00085B34">
        <w:rPr>
          <w:b/>
          <w:u w:val="single"/>
        </w:rPr>
        <w:t>IMENA BITIJ</w:t>
      </w:r>
      <w:r>
        <w:t xml:space="preserve"> so enobesedna ali večbesedna. V večbesednih imenih se prva beseda piše z veliko, neprva pa z malo črko, razen če ni že sama lastno ime ( npr. Rdeča kapica; Tina Pretnar ). V to skupino spadajo:</w:t>
      </w:r>
    </w:p>
    <w:p w:rsidR="00B33D54" w:rsidRDefault="00B33D54" w:rsidP="000D54B2">
      <w:pPr>
        <w:ind w:left="2832"/>
      </w:pPr>
      <w:r>
        <w:sym w:font="Wingdings" w:char="F0E0"/>
      </w:r>
      <w:r>
        <w:t xml:space="preserve"> </w:t>
      </w:r>
      <w:r w:rsidR="000D54B2">
        <w:t>o</w:t>
      </w:r>
      <w:r>
        <w:t xml:space="preserve">sebna imena ( rojstno ime, priimek, psevdonim, stalni                      </w:t>
      </w:r>
      <w:r w:rsidR="000D54B2">
        <w:t xml:space="preserve">                          </w:t>
      </w:r>
      <w:r>
        <w:t>pridevek, domišljijsko ime )</w:t>
      </w:r>
    </w:p>
    <w:p w:rsidR="00B33D54" w:rsidRDefault="00B33D54" w:rsidP="00B33D54">
      <w:r>
        <w:t xml:space="preserve">                                               </w:t>
      </w:r>
      <w:r>
        <w:sym w:font="Wingdings" w:char="F0E0"/>
      </w:r>
      <w:r>
        <w:t xml:space="preserve"> imena živali</w:t>
      </w:r>
    </w:p>
    <w:p w:rsidR="000D54B2" w:rsidRDefault="00B33D54" w:rsidP="00B33D54">
      <w:r>
        <w:t xml:space="preserve">                                               </w:t>
      </w:r>
      <w:r w:rsidR="000D54B2">
        <w:sym w:font="Wingdings" w:char="F0E0"/>
      </w:r>
      <w:r w:rsidR="000D54B2">
        <w:t xml:space="preserve"> imena veroslovnih in bajeslovnih bitij</w:t>
      </w:r>
    </w:p>
    <w:p w:rsidR="000D54B2" w:rsidRDefault="000D54B2" w:rsidP="00B33D54">
      <w:r>
        <w:t xml:space="preserve">                                               </w:t>
      </w:r>
      <w:r>
        <w:sym w:font="Wingdings" w:char="F0E0"/>
      </w:r>
      <w:r>
        <w:t xml:space="preserve"> imena prebivalcev naselij, pokrajin, držav, celin, planetov</w:t>
      </w:r>
    </w:p>
    <w:p w:rsidR="000D54B2" w:rsidRDefault="000D54B2" w:rsidP="00B33D54">
      <w:r>
        <w:t xml:space="preserve">                                               </w:t>
      </w:r>
      <w:r>
        <w:sym w:font="Wingdings" w:char="F0E0"/>
      </w:r>
      <w:r>
        <w:t xml:space="preserve"> imena pripadnikov ljudstev, narodov, delov narodov</w:t>
      </w:r>
    </w:p>
    <w:p w:rsidR="000D54B2" w:rsidRDefault="000D54B2" w:rsidP="00B33D54">
      <w:r>
        <w:t xml:space="preserve">                                               </w:t>
      </w:r>
      <w:r>
        <w:sym w:font="Wingdings" w:char="F0E0"/>
      </w:r>
      <w:r>
        <w:t xml:space="preserve"> alegorične poosebitve ( Sreča, Narava )</w:t>
      </w:r>
    </w:p>
    <w:p w:rsidR="00B33D54" w:rsidRDefault="00B33D54" w:rsidP="00B33D54">
      <w:r>
        <w:t xml:space="preserve"> </w:t>
      </w:r>
    </w:p>
    <w:p w:rsidR="000D54B2" w:rsidRDefault="000D54B2" w:rsidP="000D54B2">
      <w:pPr>
        <w:numPr>
          <w:ilvl w:val="0"/>
          <w:numId w:val="14"/>
        </w:numPr>
      </w:pPr>
      <w:r w:rsidRPr="00085B34">
        <w:rPr>
          <w:b/>
          <w:u w:val="single"/>
        </w:rPr>
        <w:t>ZEMLJEPISNA IMENA</w:t>
      </w:r>
      <w:r>
        <w:t xml:space="preserve"> so enobesedna ali večbesedna ( prva beseda se piše z veliko, neprva pa z malo črko, razen če ni že sama lastno ime ali ime naselbine ( Združene države Amerike ). Delimo jih na:</w:t>
      </w:r>
    </w:p>
    <w:p w:rsidR="000D54B2" w:rsidRDefault="000D54B2" w:rsidP="000D54B2">
      <w:pPr>
        <w:ind w:left="3540"/>
      </w:pPr>
      <w:r>
        <w:sym w:font="Wingdings" w:char="F0E0"/>
      </w:r>
      <w:r>
        <w:t xml:space="preserve"> </w:t>
      </w:r>
      <w:r w:rsidRPr="00085B34">
        <w:rPr>
          <w:u w:val="single"/>
        </w:rPr>
        <w:t>NASELBINSKA</w:t>
      </w:r>
      <w:r>
        <w:t xml:space="preserve"> ( Kranjska Gora ), z malo se pišejo predlogi in samostalniki: mesto, selo, vas, trg</w:t>
      </w:r>
    </w:p>
    <w:p w:rsidR="000D54B2" w:rsidRDefault="00610078" w:rsidP="000D54B2">
      <w:pPr>
        <w:ind w:left="3540"/>
      </w:pPr>
      <w:r w:rsidRPr="00085B34">
        <w:sym w:font="Wingdings" w:char="F0E0"/>
      </w:r>
      <w:r w:rsidRPr="00085B34">
        <w:t xml:space="preserve"> </w:t>
      </w:r>
      <w:r w:rsidR="000D54B2" w:rsidRPr="00085B34">
        <w:rPr>
          <w:u w:val="single"/>
        </w:rPr>
        <w:t>NENASELBINSKA</w:t>
      </w:r>
      <w:r w:rsidR="000D54B2">
        <w:t xml:space="preserve"> ( Sredozemsko morje ), so imena ulic, trgov, cest, držav, pokrajin, rek, jezer, gora, jam.</w:t>
      </w:r>
    </w:p>
    <w:p w:rsidR="000D54B2" w:rsidRDefault="000D54B2" w:rsidP="000D54B2"/>
    <w:p w:rsidR="000D54B2" w:rsidRDefault="000D54B2" w:rsidP="000D54B2">
      <w:pPr>
        <w:numPr>
          <w:ilvl w:val="0"/>
          <w:numId w:val="14"/>
        </w:numPr>
      </w:pPr>
      <w:r w:rsidRPr="00085B34">
        <w:rPr>
          <w:b/>
          <w:u w:val="single"/>
        </w:rPr>
        <w:t>STVARNA LASTNA IMENA</w:t>
      </w:r>
      <w:r>
        <w:t xml:space="preserve"> so imena besedil, umetnostnih stvaritev, ustanov, podjetij, društev, prireditev. So enobesedna ( Mobitel ) in večbesedna ( Neznosna lahkost bivanja ). V večbesednih imenih se prva beseda zapiše z veliko, neprva pa z malo črko, razen če ni že sama lastno ime ( npr. Gasilska zveza Slovenije ).</w:t>
      </w:r>
    </w:p>
    <w:p w:rsidR="000D54B2" w:rsidRDefault="000D54B2" w:rsidP="000D54B2">
      <w:pPr>
        <w:ind w:left="360"/>
      </w:pPr>
    </w:p>
    <w:p w:rsidR="000D54B2" w:rsidRDefault="000D54B2" w:rsidP="000D54B2">
      <w:pPr>
        <w:numPr>
          <w:ilvl w:val="0"/>
          <w:numId w:val="14"/>
        </w:numPr>
      </w:pPr>
      <w:r w:rsidRPr="00085B34">
        <w:rPr>
          <w:b/>
          <w:u w:val="single"/>
        </w:rPr>
        <w:t>PISANJE S SAMIMI VELIKIMI ČRKAMI</w:t>
      </w:r>
      <w:r>
        <w:t>: kratice in javni napisi, naslovi ( ZDA, ORDINACIJA ).</w:t>
      </w:r>
    </w:p>
    <w:p w:rsidR="000D54B2" w:rsidRDefault="000D54B2" w:rsidP="000D54B2"/>
    <w:p w:rsidR="000D54B2" w:rsidRDefault="00FB576B" w:rsidP="000D54B2">
      <w:pPr>
        <w:numPr>
          <w:ilvl w:val="0"/>
          <w:numId w:val="14"/>
        </w:numPr>
      </w:pPr>
      <w:r w:rsidRPr="00085B34">
        <w:rPr>
          <w:b/>
          <w:u w:val="single"/>
        </w:rPr>
        <w:t>PISANJE PREVZETIH BESED</w:t>
      </w:r>
      <w:r>
        <w:t xml:space="preserve">: so </w:t>
      </w:r>
      <w:r w:rsidRPr="00610078">
        <w:rPr>
          <w:u w:val="single"/>
        </w:rPr>
        <w:t>OBČNA</w:t>
      </w:r>
      <w:r>
        <w:t xml:space="preserve"> ( pisava je navadno prilagojena slovenščini, izjeme so glasbeni izrazi, avtomobilske znamke ) in</w:t>
      </w:r>
      <w:r w:rsidRPr="00610078">
        <w:rPr>
          <w:u w:val="single"/>
        </w:rPr>
        <w:t xml:space="preserve"> LASTNA</w:t>
      </w:r>
      <w:r>
        <w:t xml:space="preserve"> ( pisava načeloma ohranja izviren zapis ( New York )</w:t>
      </w:r>
    </w:p>
    <w:p w:rsidR="00FB576B" w:rsidRDefault="00FB576B" w:rsidP="00FB576B"/>
    <w:p w:rsidR="00FB576B" w:rsidRDefault="00FB576B" w:rsidP="00FB576B">
      <w:r>
        <w:t xml:space="preserve">Podomačen zapis pa velja za osebna imena iz grško- rimskega sveta, imena vladarskih rodovin, svetniška imena, redka imena slavnih osebnosti, imena držav, celin, gorovij, otokov, polotokov. </w:t>
      </w:r>
    </w:p>
    <w:p w:rsidR="00FB576B" w:rsidRDefault="00FB576B" w:rsidP="00FB576B"/>
    <w:p w:rsidR="00FB576B" w:rsidRDefault="00FB576B" w:rsidP="00FB576B">
      <w:r>
        <w:t xml:space="preserve">Prevzeta stvarna lastna imena pa prevajamo v slovenščino ( izjema so imena podjetij in časopisov ). </w:t>
      </w:r>
    </w:p>
    <w:p w:rsidR="00FB576B" w:rsidRDefault="00FB576B" w:rsidP="00FB576B"/>
    <w:p w:rsidR="00D311ED" w:rsidRDefault="00D311ED" w:rsidP="00D311ED">
      <w:pPr>
        <w:ind w:left="360"/>
      </w:pPr>
    </w:p>
    <w:p w:rsidR="00D311ED" w:rsidRPr="00085B34" w:rsidRDefault="00D311ED" w:rsidP="00D311ED">
      <w:pPr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085B34">
        <w:rPr>
          <w:b/>
          <w:sz w:val="28"/>
          <w:szCs w:val="28"/>
          <w:u w:val="single"/>
        </w:rPr>
        <w:t>BESEDNE VRSTE</w:t>
      </w:r>
    </w:p>
    <w:p w:rsidR="00D311ED" w:rsidRDefault="00D311ED" w:rsidP="00D311ED"/>
    <w:p w:rsidR="00D311ED" w:rsidRDefault="00D311ED" w:rsidP="00D311ED">
      <w:r>
        <w:t xml:space="preserve">So skupine besed z enakimi pomenskimi lastnostmi in enako vlogo v stavku. </w:t>
      </w:r>
    </w:p>
    <w:p w:rsidR="00D311ED" w:rsidRDefault="00D311ED" w:rsidP="00D311ED"/>
    <w:p w:rsidR="00D311ED" w:rsidRPr="00085B34" w:rsidRDefault="00D311ED" w:rsidP="00D311ED">
      <w:pPr>
        <w:rPr>
          <w:u w:val="single"/>
        </w:rPr>
      </w:pPr>
      <w:r w:rsidRPr="00085B34">
        <w:rPr>
          <w:u w:val="single"/>
        </w:rPr>
        <w:t>Slovenščina ima 8 besednih vrst:</w:t>
      </w:r>
    </w:p>
    <w:p w:rsidR="00D311ED" w:rsidRDefault="00D311ED" w:rsidP="00D311ED">
      <w:pPr>
        <w:numPr>
          <w:ilvl w:val="0"/>
          <w:numId w:val="16"/>
        </w:numPr>
      </w:pPr>
      <w:r>
        <w:t>Samostalniška beseda</w:t>
      </w:r>
    </w:p>
    <w:p w:rsidR="00D311ED" w:rsidRDefault="00D311ED" w:rsidP="00D311ED">
      <w:pPr>
        <w:numPr>
          <w:ilvl w:val="0"/>
          <w:numId w:val="16"/>
        </w:numPr>
      </w:pPr>
      <w:r>
        <w:t>Pridevniška beseda</w:t>
      </w:r>
    </w:p>
    <w:p w:rsidR="00D311ED" w:rsidRDefault="00D311ED" w:rsidP="00D311ED">
      <w:pPr>
        <w:numPr>
          <w:ilvl w:val="0"/>
          <w:numId w:val="16"/>
        </w:numPr>
      </w:pPr>
      <w:r>
        <w:t>Glagol</w:t>
      </w:r>
    </w:p>
    <w:p w:rsidR="00D311ED" w:rsidRDefault="00D311ED" w:rsidP="00D311ED">
      <w:pPr>
        <w:numPr>
          <w:ilvl w:val="0"/>
          <w:numId w:val="16"/>
        </w:numPr>
      </w:pPr>
      <w:r>
        <w:t>Prislov</w:t>
      </w:r>
    </w:p>
    <w:p w:rsidR="00D311ED" w:rsidRDefault="00D311ED" w:rsidP="00D311ED">
      <w:pPr>
        <w:numPr>
          <w:ilvl w:val="0"/>
          <w:numId w:val="16"/>
        </w:numPr>
      </w:pPr>
      <w:r>
        <w:t>Predlog</w:t>
      </w:r>
    </w:p>
    <w:p w:rsidR="00D311ED" w:rsidRDefault="00D311ED" w:rsidP="00D311ED">
      <w:pPr>
        <w:numPr>
          <w:ilvl w:val="0"/>
          <w:numId w:val="16"/>
        </w:numPr>
      </w:pPr>
      <w:r>
        <w:t>Veznik</w:t>
      </w:r>
    </w:p>
    <w:p w:rsidR="00D311ED" w:rsidRDefault="00D311ED" w:rsidP="00D311ED">
      <w:pPr>
        <w:numPr>
          <w:ilvl w:val="0"/>
          <w:numId w:val="16"/>
        </w:numPr>
      </w:pPr>
      <w:r>
        <w:t>Členek</w:t>
      </w:r>
    </w:p>
    <w:p w:rsidR="00D311ED" w:rsidRDefault="00D311ED" w:rsidP="00D311ED">
      <w:pPr>
        <w:numPr>
          <w:ilvl w:val="0"/>
          <w:numId w:val="16"/>
        </w:numPr>
      </w:pPr>
      <w:r>
        <w:t>Medmet</w:t>
      </w:r>
    </w:p>
    <w:p w:rsidR="00D311ED" w:rsidRDefault="00D311ED" w:rsidP="00D311ED"/>
    <w:p w:rsidR="00D311ED" w:rsidRDefault="00D311ED" w:rsidP="00D311ED">
      <w:r>
        <w:sym w:font="Wingdings" w:char="F0E0"/>
      </w:r>
      <w:r>
        <w:t xml:space="preserve"> </w:t>
      </w:r>
      <w:r w:rsidRPr="00085B34">
        <w:rPr>
          <w:b/>
          <w:sz w:val="28"/>
          <w:szCs w:val="28"/>
          <w:u w:val="single"/>
        </w:rPr>
        <w:t>SAMOSTALNIŠKA BESEDA</w:t>
      </w:r>
      <w:r>
        <w:t>: poimenuje bitja, reči, pojme. Ima 3 podvrste:</w:t>
      </w:r>
    </w:p>
    <w:p w:rsidR="00D311ED" w:rsidRDefault="00D311ED" w:rsidP="00D311ED"/>
    <w:p w:rsidR="00D311ED" w:rsidRDefault="00D311ED" w:rsidP="00D311ED">
      <w:pPr>
        <w:ind w:left="1410"/>
      </w:pP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SAMOSTALNIK</w:t>
      </w:r>
      <w:r>
        <w:t xml:space="preserve"> besede, s katerimi neposredno poimenujemo bitja, reči, pojme. Delimo jih na občna in lastna imena. Njegove oblikovne lastnosti so:</w:t>
      </w:r>
    </w:p>
    <w:p w:rsidR="00D311ED" w:rsidRDefault="00D311ED" w:rsidP="00D311ED">
      <w:pPr>
        <w:ind w:left="1410"/>
      </w:pPr>
      <w:r>
        <w:tab/>
      </w:r>
      <w:r>
        <w:tab/>
      </w:r>
      <w:r>
        <w:tab/>
      </w:r>
      <w:r>
        <w:tab/>
      </w:r>
      <w:r>
        <w:sym w:font="Wingdings" w:char="F0E0"/>
      </w:r>
      <w:r w:rsidR="00566D96">
        <w:t xml:space="preserve"> </w:t>
      </w:r>
      <w:r>
        <w:t>Spol ( moški, ženski, srednji )</w:t>
      </w:r>
    </w:p>
    <w:p w:rsidR="00566D96" w:rsidRDefault="00D311ED" w:rsidP="00D311ED">
      <w:pPr>
        <w:ind w:left="1410"/>
      </w:pPr>
      <w:r>
        <w:tab/>
      </w:r>
      <w:r>
        <w:tab/>
      </w:r>
      <w:r>
        <w:tab/>
      </w:r>
      <w:r>
        <w:tab/>
      </w:r>
      <w:r>
        <w:sym w:font="Wingdings" w:char="F0E0"/>
      </w:r>
      <w:r w:rsidR="00566D96">
        <w:t xml:space="preserve"> število ( ednina, dvojina, množina ) </w:t>
      </w:r>
    </w:p>
    <w:p w:rsidR="00566D96" w:rsidRDefault="00566D96" w:rsidP="00566D96">
      <w:pPr>
        <w:ind w:left="3540"/>
      </w:pPr>
      <w:r>
        <w:sym w:font="Wingdings" w:char="F0E0"/>
      </w:r>
      <w:r>
        <w:t xml:space="preserve"> sklon ( imenovalnik, rodilnik, dajalnik, tožilnik,        mestnik, orodnik )</w:t>
      </w:r>
    </w:p>
    <w:p w:rsidR="00566D96" w:rsidRDefault="00566D96" w:rsidP="00566D96"/>
    <w:p w:rsidR="00566D96" w:rsidRDefault="00566D96" w:rsidP="00566D96">
      <w:r>
        <w:t>Samostalnike razvrščamo v sklanjatvene vzorce oz. sklanjatve, glede na spol in končnico v rodilniku ednine.</w:t>
      </w:r>
    </w:p>
    <w:p w:rsidR="00566D96" w:rsidRDefault="00566D96" w:rsidP="00566D96"/>
    <w:p w:rsidR="00566D96" w:rsidRPr="00610078" w:rsidRDefault="00566D96" w:rsidP="00566D96">
      <w:pPr>
        <w:rPr>
          <w:b/>
        </w:rPr>
      </w:pPr>
      <w:r>
        <w:tab/>
      </w:r>
      <w:r>
        <w:tab/>
      </w:r>
      <w:r w:rsidRPr="00610078">
        <w:rPr>
          <w:b/>
        </w:rPr>
        <w:sym w:font="Wingdings" w:char="F0E0"/>
      </w:r>
      <w:r w:rsidRPr="00610078">
        <w:rPr>
          <w:b/>
        </w:rPr>
        <w:t xml:space="preserve"> MOŠKE SKLANJATVE:</w:t>
      </w:r>
    </w:p>
    <w:p w:rsidR="00566D96" w:rsidRDefault="00566D96" w:rsidP="00566D96">
      <w:pPr>
        <w:numPr>
          <w:ilvl w:val="0"/>
          <w:numId w:val="17"/>
        </w:numPr>
      </w:pPr>
      <w:r>
        <w:t>MOŠKA ( v rod. ed. končnica –a )</w:t>
      </w:r>
    </w:p>
    <w:p w:rsidR="00566D96" w:rsidRDefault="00566D96" w:rsidP="00566D96">
      <w:pPr>
        <w:numPr>
          <w:ilvl w:val="0"/>
          <w:numId w:val="17"/>
        </w:numPr>
      </w:pPr>
      <w:r>
        <w:t>MOŠKA ( v rod. ed. končnica –e )</w:t>
      </w:r>
    </w:p>
    <w:p w:rsidR="00566D96" w:rsidRDefault="00566D96" w:rsidP="00566D96">
      <w:pPr>
        <w:numPr>
          <w:ilvl w:val="0"/>
          <w:numId w:val="17"/>
        </w:numPr>
      </w:pPr>
      <w:r>
        <w:t>MOŠKA ( v rod. ed. in vseh drugih skl. končnica / )</w:t>
      </w:r>
    </w:p>
    <w:p w:rsidR="00566D96" w:rsidRDefault="00566D96" w:rsidP="00566D96"/>
    <w:p w:rsidR="00566D96" w:rsidRDefault="00566D96" w:rsidP="00566D96">
      <w:r>
        <w:t>Ta sklanjatev ima tudi posebnosti v končnici, npr. preglas ( stric, s stricem ) ali pa v osnovi, npr izpad polglasnika ( vrabec, vrabca ).</w:t>
      </w:r>
    </w:p>
    <w:p w:rsidR="00566D96" w:rsidRDefault="00566D96" w:rsidP="00566D96"/>
    <w:p w:rsidR="00566D96" w:rsidRPr="00610078" w:rsidRDefault="00566D96" w:rsidP="00566D96">
      <w:pPr>
        <w:rPr>
          <w:b/>
        </w:rPr>
      </w:pPr>
      <w:r>
        <w:tab/>
      </w:r>
      <w:r>
        <w:tab/>
      </w:r>
      <w:r w:rsidRPr="00610078">
        <w:rPr>
          <w:b/>
        </w:rPr>
        <w:sym w:font="Wingdings" w:char="F0E0"/>
      </w:r>
      <w:r w:rsidRPr="00610078">
        <w:rPr>
          <w:b/>
        </w:rPr>
        <w:t>ŽENSKE SKLANJATVE:</w:t>
      </w:r>
    </w:p>
    <w:p w:rsidR="00566D96" w:rsidRDefault="00566D96" w:rsidP="00566D96">
      <w:pPr>
        <w:numPr>
          <w:ilvl w:val="0"/>
          <w:numId w:val="18"/>
        </w:numPr>
      </w:pPr>
      <w:r>
        <w:t>ŽENSKA ( v rod. ed. končnica –e )</w:t>
      </w:r>
    </w:p>
    <w:p w:rsidR="00566D96" w:rsidRDefault="00566D96" w:rsidP="00566D96">
      <w:pPr>
        <w:numPr>
          <w:ilvl w:val="0"/>
          <w:numId w:val="18"/>
        </w:numPr>
      </w:pPr>
      <w:r>
        <w:t>ŽENSKA ( v rod. ed. končnica –i )</w:t>
      </w:r>
    </w:p>
    <w:p w:rsidR="00566D96" w:rsidRDefault="00566D96" w:rsidP="00566D96">
      <w:pPr>
        <w:numPr>
          <w:ilvl w:val="0"/>
          <w:numId w:val="18"/>
        </w:numPr>
      </w:pPr>
      <w:r>
        <w:t>ŽENSKA ( v rod. ed. in v vseh drugih sklonih končnica / )</w:t>
      </w:r>
    </w:p>
    <w:p w:rsidR="00566D96" w:rsidRDefault="00566D96" w:rsidP="00566D96"/>
    <w:p w:rsidR="00566D96" w:rsidRPr="00610078" w:rsidRDefault="00566D96" w:rsidP="00566D96">
      <w:pPr>
        <w:ind w:left="1416"/>
        <w:rPr>
          <w:b/>
        </w:rPr>
      </w:pPr>
      <w:r w:rsidRPr="00610078">
        <w:rPr>
          <w:b/>
        </w:rPr>
        <w:sym w:font="Wingdings" w:char="F0E0"/>
      </w:r>
      <w:r w:rsidRPr="00610078">
        <w:rPr>
          <w:b/>
        </w:rPr>
        <w:t xml:space="preserve"> SREDNJA SKLANJATEV:</w:t>
      </w:r>
    </w:p>
    <w:p w:rsidR="00566D96" w:rsidRDefault="00566D96" w:rsidP="00566D96">
      <w:r>
        <w:tab/>
      </w:r>
      <w:r>
        <w:tab/>
      </w:r>
      <w:r>
        <w:tab/>
      </w:r>
      <w:r>
        <w:tab/>
      </w:r>
      <w:r>
        <w:sym w:font="Wingdings" w:char="F0E0"/>
      </w:r>
      <w:r>
        <w:t xml:space="preserve"> samostalnik srednjega spola, ki ima v rod. ed. končnico –a </w:t>
      </w:r>
    </w:p>
    <w:p w:rsidR="00566D96" w:rsidRDefault="00566D96" w:rsidP="00566D96"/>
    <w:p w:rsidR="00566D96" w:rsidRDefault="00C5354E" w:rsidP="00C5354E">
      <w:pPr>
        <w:ind w:left="708" w:firstLine="708"/>
        <w:rPr>
          <w:color w:val="000000"/>
        </w:rPr>
      </w:pPr>
      <w:r w:rsidRPr="00610078">
        <w:rPr>
          <w:b/>
          <w:color w:val="800080"/>
        </w:rPr>
        <w:sym w:font="Wingdings" w:char="F0E0"/>
      </w:r>
      <w:r w:rsidR="00566D96" w:rsidRPr="00610078">
        <w:rPr>
          <w:b/>
          <w:color w:val="800080"/>
        </w:rPr>
        <w:t>POSAMOSTALJENI PRIDEVNIK</w:t>
      </w:r>
      <w:r w:rsidR="00566D96">
        <w:t>: prvotni pridevnik, ki opravlja vlogo samostalniških besed</w:t>
      </w:r>
      <w:r>
        <w:t>. Sklanja se po pridevniški sklanjatvi ( dežurni, dežurnega ).</w:t>
      </w:r>
    </w:p>
    <w:p w:rsidR="00C5354E" w:rsidRDefault="00C5354E" w:rsidP="00085B34">
      <w:pPr>
        <w:rPr>
          <w:color w:val="000000"/>
        </w:rPr>
      </w:pPr>
    </w:p>
    <w:p w:rsidR="00C5354E" w:rsidRDefault="00C5354E" w:rsidP="00C5354E">
      <w:pPr>
        <w:ind w:left="708" w:firstLine="708"/>
        <w:rPr>
          <w:color w:val="000000"/>
        </w:rPr>
      </w:pP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SAMOSTALNIŠKI ZAIMEK</w:t>
      </w:r>
      <w:r>
        <w:rPr>
          <w:color w:val="000000"/>
        </w:rPr>
        <w:t xml:space="preserve">: posredno poimenujejo bitja, reči, pojme. Delimo jih na: </w:t>
      </w:r>
    </w:p>
    <w:p w:rsidR="00C5354E" w:rsidRDefault="00C5354E" w:rsidP="00C5354E">
      <w:pPr>
        <w:ind w:left="2832" w:firstLine="9"/>
        <w:rPr>
          <w:color w:val="000000"/>
        </w:rPr>
      </w:pPr>
      <w:r w:rsidRPr="00C5354E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OSEBNE</w:t>
      </w:r>
      <w:r>
        <w:rPr>
          <w:color w:val="000000"/>
        </w:rPr>
        <w:t>: izražajo slovnično osebo. Določimo jih osebo, spol, število in sklon. Imajo naglasno ( mene, njega ) in nenaglasno obliko ( me, ga ), lahko pa tudi navezno obliko ( nanj, zanj ). V to skupino spada tudi povratni osebni zaimek ( sebe ), ki nima imenovalniške oblike.</w:t>
      </w:r>
    </w:p>
    <w:p w:rsidR="00C5354E" w:rsidRDefault="00C5354E" w:rsidP="00C5354E">
      <w:pPr>
        <w:ind w:left="2832" w:firstLine="9"/>
        <w:rPr>
          <w:color w:val="000000"/>
        </w:rPr>
      </w:pPr>
      <w:r w:rsidRPr="00C5354E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NEOSEBNE</w:t>
      </w:r>
      <w:r>
        <w:rPr>
          <w:color w:val="000000"/>
        </w:rPr>
        <w:t xml:space="preserve">: ne izražajo slovnične osebe, imajo samo eno število ( ednino ). </w:t>
      </w:r>
    </w:p>
    <w:p w:rsidR="00C5354E" w:rsidRDefault="00C5354E" w:rsidP="00C5354E">
      <w:pPr>
        <w:rPr>
          <w:color w:val="000000"/>
        </w:rPr>
      </w:pPr>
    </w:p>
    <w:p w:rsidR="00C5354E" w:rsidRDefault="00C5354E" w:rsidP="00C5354E">
      <w:pPr>
        <w:rPr>
          <w:color w:val="000000"/>
        </w:rPr>
      </w:pPr>
      <w:r>
        <w:rPr>
          <w:color w:val="000000"/>
        </w:rPr>
        <w:t xml:space="preserve">Vrste so vprašalni ( kdo, kaj ), oziralni ( kdor, kar ), nedoločni ( nekdo, nekaj ), nikalni ( nihče, nič ), poljubnostni ( kdo, kaj ).  </w:t>
      </w:r>
    </w:p>
    <w:p w:rsidR="00C5354E" w:rsidRDefault="00C5354E" w:rsidP="00C5354E">
      <w:pPr>
        <w:rPr>
          <w:color w:val="000000"/>
        </w:rPr>
      </w:pPr>
    </w:p>
    <w:p w:rsidR="00C5354E" w:rsidRDefault="00C5354E" w:rsidP="00C5354E">
      <w:pPr>
        <w:rPr>
          <w:color w:val="000000"/>
        </w:rPr>
      </w:pPr>
      <w:r w:rsidRPr="00C5354E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085B34">
        <w:rPr>
          <w:b/>
          <w:color w:val="000000"/>
          <w:sz w:val="28"/>
          <w:szCs w:val="28"/>
          <w:u w:val="single"/>
        </w:rPr>
        <w:t>PRIDEVNIŠKA BESEDA</w:t>
      </w:r>
      <w:r>
        <w:rPr>
          <w:color w:val="000000"/>
        </w:rPr>
        <w:t>: poimenujejo lastnost, vrsto, svojino in količino. Ločijo spol, število in sklon, v tem se ujemajo s pripadajočim samostalnikom. Ima 3 vrste:</w:t>
      </w:r>
    </w:p>
    <w:p w:rsidR="00C5354E" w:rsidRDefault="00C5354E" w:rsidP="00C5354E">
      <w:pPr>
        <w:rPr>
          <w:color w:val="000000"/>
        </w:rPr>
      </w:pPr>
    </w:p>
    <w:p w:rsidR="00C5354E" w:rsidRDefault="00C5354E" w:rsidP="00EB0153">
      <w:pPr>
        <w:ind w:left="1410"/>
        <w:rPr>
          <w:color w:val="000000"/>
        </w:rPr>
      </w:pP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PRIDEVNIK</w:t>
      </w:r>
      <w:r>
        <w:rPr>
          <w:color w:val="000000"/>
        </w:rPr>
        <w:t xml:space="preserve">: </w:t>
      </w:r>
      <w:r w:rsidR="00EB0153">
        <w:rPr>
          <w:color w:val="000000"/>
        </w:rPr>
        <w:t xml:space="preserve">neposredno poimenuje prvine predmetnosti ( njihovo lastnost, vrsto ali pripadnost ). Loči 3 spole in 3 števila. Pridevniki se sklanjajo. Poznamo 3 vrste pridevnikov: </w:t>
      </w:r>
    </w:p>
    <w:p w:rsidR="00EB0153" w:rsidRDefault="00EB0153" w:rsidP="00EB0153">
      <w:pPr>
        <w:ind w:left="2832" w:firstLine="3"/>
        <w:rPr>
          <w:color w:val="000000"/>
        </w:rPr>
      </w:pPr>
      <w:r w:rsidRPr="00EB0153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LASTNOSTNI</w:t>
      </w:r>
      <w:r>
        <w:rPr>
          <w:color w:val="000000"/>
        </w:rPr>
        <w:t xml:space="preserve">: poimenujejo lastnost. Vprašalnica je kakšen. Ima določno ( mlad- mladi ) in nedoločno obliko ( bel- beli ). Ti pridevniki se stopnjujejo, in sicer tristopenjsko ( osnovnik, primernik, presežnik ) z obrazilom ( lep, lepši, najlepši ) ali prislovom ( utrujen, bolj utrujen, najbolj utrujen ) ali dvostopenjsko ( osnovnik in elativ ) z obrazilom pre- ( mlad, premlad ). </w:t>
      </w:r>
    </w:p>
    <w:p w:rsidR="00EB0153" w:rsidRDefault="00EB0153" w:rsidP="00EB0153">
      <w:pPr>
        <w:ind w:left="2832" w:firstLine="3"/>
        <w:rPr>
          <w:color w:val="000000"/>
        </w:rPr>
      </w:pPr>
      <w:r w:rsidRPr="00EB0153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VRSTILNI</w:t>
      </w:r>
      <w:r>
        <w:rPr>
          <w:color w:val="000000"/>
        </w:rPr>
        <w:t>: poimenujejo uvrščenost v neko skupino enakih, podobnih prvin ( hrastov, živalski, slovenski ). Vprašalnica je kateri.</w:t>
      </w:r>
    </w:p>
    <w:p w:rsidR="00EB0153" w:rsidRDefault="00EB0153" w:rsidP="00EB0153">
      <w:pPr>
        <w:ind w:left="2832" w:firstLine="3"/>
        <w:rPr>
          <w:color w:val="000000"/>
        </w:rPr>
      </w:pPr>
      <w:r w:rsidRPr="00EB0153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SVOJILNI</w:t>
      </w:r>
      <w:r>
        <w:rPr>
          <w:color w:val="000000"/>
        </w:rPr>
        <w:t xml:space="preserve">: poimenujejo pripadnost prvine ( Polonin, možev ). Vprašalnica je čigav. </w:t>
      </w:r>
    </w:p>
    <w:p w:rsidR="00EB0153" w:rsidRDefault="00EB0153" w:rsidP="00EB0153">
      <w:pPr>
        <w:rPr>
          <w:color w:val="000000"/>
        </w:rPr>
      </w:pPr>
    </w:p>
    <w:p w:rsidR="00EB0153" w:rsidRDefault="00EB0153" w:rsidP="00EB0153">
      <w:pPr>
        <w:ind w:left="1410"/>
        <w:rPr>
          <w:color w:val="000000"/>
        </w:rPr>
      </w:pP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ŠTEVNIK</w:t>
      </w:r>
      <w:r w:rsidRPr="004A64DB">
        <w:rPr>
          <w:color w:val="800080"/>
        </w:rPr>
        <w:t>:</w:t>
      </w:r>
      <w:r>
        <w:rPr>
          <w:color w:val="000000"/>
        </w:rPr>
        <w:t xml:space="preserve"> neposredno poimenuje količino ali položaj v vrsti. Ločimo 4 vrste števnikov:</w:t>
      </w:r>
    </w:p>
    <w:p w:rsidR="00EB0153" w:rsidRDefault="00EB0153" w:rsidP="00EB0153">
      <w:pPr>
        <w:ind w:left="14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B0153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GLAVNI</w:t>
      </w:r>
      <w:r>
        <w:rPr>
          <w:color w:val="000000"/>
        </w:rPr>
        <w:t xml:space="preserve"> ( poimenujejo količino ), vprašalnica je koliko.</w:t>
      </w:r>
    </w:p>
    <w:p w:rsidR="00EB0153" w:rsidRDefault="00EB0153" w:rsidP="00EB0153">
      <w:pPr>
        <w:ind w:left="2832"/>
        <w:rPr>
          <w:color w:val="000000"/>
        </w:rPr>
      </w:pPr>
      <w:r w:rsidRPr="00EB0153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VRSTILNI</w:t>
      </w:r>
      <w:r>
        <w:rPr>
          <w:color w:val="000000"/>
        </w:rPr>
        <w:t xml:space="preserve"> ( poimenujejo položaj prvin ), vprašalnica je kateri.</w:t>
      </w:r>
    </w:p>
    <w:p w:rsidR="00EB0153" w:rsidRDefault="00EB0153" w:rsidP="00EB0153">
      <w:pPr>
        <w:ind w:left="2832"/>
        <w:rPr>
          <w:color w:val="000000"/>
        </w:rPr>
      </w:pPr>
      <w:r w:rsidRPr="00EB0153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LOČILNI</w:t>
      </w:r>
    </w:p>
    <w:p w:rsidR="00EB0153" w:rsidRDefault="00EB0153" w:rsidP="00EB0153">
      <w:pPr>
        <w:ind w:left="2832"/>
        <w:rPr>
          <w:color w:val="000000"/>
        </w:rPr>
      </w:pPr>
      <w:r w:rsidRPr="00EB0153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MNOŽILNI</w:t>
      </w:r>
    </w:p>
    <w:p w:rsidR="00EB0153" w:rsidRDefault="00EB0153" w:rsidP="00EB0153">
      <w:pPr>
        <w:rPr>
          <w:color w:val="000000"/>
        </w:rPr>
      </w:pPr>
    </w:p>
    <w:p w:rsidR="00EB0153" w:rsidRDefault="00EB0153" w:rsidP="004A64DB">
      <w:pPr>
        <w:ind w:left="1410"/>
        <w:rPr>
          <w:color w:val="000000"/>
        </w:rPr>
      </w:pP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PRIDEVNIŠKI ZAIMEK</w:t>
      </w:r>
      <w:r>
        <w:rPr>
          <w:color w:val="000000"/>
        </w:rPr>
        <w:t xml:space="preserve">: </w:t>
      </w:r>
      <w:r w:rsidR="004A64DB">
        <w:rPr>
          <w:color w:val="000000"/>
        </w:rPr>
        <w:t>posredno poimenuje lastnosti, vrste, svojine ali količine prvin. So štirih vrst:</w:t>
      </w:r>
    </w:p>
    <w:p w:rsidR="004A64DB" w:rsidRDefault="004A64DB" w:rsidP="004A64DB">
      <w:pPr>
        <w:ind w:left="14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A64DB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LASTNOSTNI</w:t>
      </w:r>
      <w:r>
        <w:rPr>
          <w:color w:val="000000"/>
        </w:rPr>
        <w:t xml:space="preserve"> ( kakšen )</w:t>
      </w:r>
    </w:p>
    <w:p w:rsidR="004A64DB" w:rsidRDefault="004A64DB" w:rsidP="004A64DB">
      <w:pPr>
        <w:ind w:left="14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A64DB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VRSTILNI</w:t>
      </w:r>
      <w:r>
        <w:rPr>
          <w:color w:val="000000"/>
        </w:rPr>
        <w:t xml:space="preserve"> ( kateri )</w:t>
      </w:r>
    </w:p>
    <w:p w:rsidR="004A64DB" w:rsidRDefault="004A64DB" w:rsidP="004A64DB">
      <w:pPr>
        <w:ind w:left="14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A64DB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SVOJILNI</w:t>
      </w:r>
      <w:r>
        <w:rPr>
          <w:color w:val="000000"/>
        </w:rPr>
        <w:t xml:space="preserve"> ( moj )</w:t>
      </w:r>
    </w:p>
    <w:p w:rsidR="004A64DB" w:rsidRDefault="004A64DB" w:rsidP="004A64DB">
      <w:pPr>
        <w:ind w:left="14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A64DB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Pr="00610078">
        <w:rPr>
          <w:color w:val="000000"/>
          <w:u w:val="single"/>
        </w:rPr>
        <w:t>KOLIČINSKI</w:t>
      </w:r>
      <w:r>
        <w:rPr>
          <w:color w:val="000000"/>
        </w:rPr>
        <w:t xml:space="preserve"> ( kolikor )</w:t>
      </w:r>
    </w:p>
    <w:p w:rsidR="004A64DB" w:rsidRDefault="004A64DB" w:rsidP="004A64DB">
      <w:pPr>
        <w:rPr>
          <w:color w:val="000000"/>
        </w:rPr>
      </w:pPr>
    </w:p>
    <w:p w:rsidR="004A64DB" w:rsidRDefault="004A64DB" w:rsidP="004A64DB">
      <w:pPr>
        <w:rPr>
          <w:color w:val="000000"/>
        </w:rPr>
      </w:pPr>
      <w:r>
        <w:rPr>
          <w:color w:val="000000"/>
        </w:rPr>
        <w:t xml:space="preserve">Ločimo 3 spole, 3 števila, sklanjanje ( izjema količinski zaimki ). </w:t>
      </w:r>
    </w:p>
    <w:p w:rsidR="004A64DB" w:rsidRDefault="004A64DB" w:rsidP="004A64DB">
      <w:pPr>
        <w:rPr>
          <w:color w:val="000000"/>
        </w:rPr>
      </w:pPr>
    </w:p>
    <w:p w:rsidR="004A64DB" w:rsidRDefault="004A64DB" w:rsidP="004A64DB">
      <w:pPr>
        <w:rPr>
          <w:color w:val="000000"/>
        </w:rPr>
      </w:pPr>
    </w:p>
    <w:p w:rsidR="004A64DB" w:rsidRDefault="004A64DB" w:rsidP="004A64DB">
      <w:pPr>
        <w:rPr>
          <w:color w:val="000000"/>
        </w:rPr>
      </w:pPr>
      <w:r>
        <w:rPr>
          <w:color w:val="000000"/>
        </w:rPr>
        <w:t>Pridevniške zaimke delimo na :</w:t>
      </w:r>
    </w:p>
    <w:p w:rsidR="004A64DB" w:rsidRDefault="004A64DB" w:rsidP="004A64DB">
      <w:pPr>
        <w:ind w:left="2832" w:firstLine="3"/>
        <w:rPr>
          <w:color w:val="000000"/>
        </w:rPr>
      </w:pPr>
      <w:r w:rsidRPr="00610078">
        <w:rPr>
          <w:b/>
          <w:color w:val="000000"/>
          <w:u w:val="single"/>
        </w:rPr>
        <w:sym w:font="Wingdings" w:char="F0E0"/>
      </w:r>
      <w:r w:rsidRPr="00610078">
        <w:rPr>
          <w:b/>
          <w:color w:val="000000"/>
          <w:u w:val="single"/>
        </w:rPr>
        <w:t xml:space="preserve"> OSEBNE</w:t>
      </w:r>
      <w:r>
        <w:rPr>
          <w:color w:val="000000"/>
        </w:rPr>
        <w:t>: izražajo osebo ( tvoj ). Svojilni zaimki poimenujejo svojino in tudi izražajo osebo. Sem spada tudi povratni svojilni zaimek, ki poimenuje svojino osebka ( Vzel je svoje kolo. ).</w:t>
      </w:r>
    </w:p>
    <w:p w:rsidR="004A64DB" w:rsidRDefault="004A64DB" w:rsidP="004A64DB">
      <w:pPr>
        <w:ind w:left="2832" w:firstLine="3"/>
        <w:rPr>
          <w:color w:val="000000"/>
        </w:rPr>
      </w:pPr>
      <w:r w:rsidRPr="00610078">
        <w:rPr>
          <w:b/>
          <w:color w:val="000000"/>
          <w:u w:val="single"/>
        </w:rPr>
        <w:sym w:font="Wingdings" w:char="F0E0"/>
      </w:r>
      <w:r w:rsidRPr="00610078">
        <w:rPr>
          <w:b/>
          <w:color w:val="000000"/>
          <w:u w:val="single"/>
        </w:rPr>
        <w:t xml:space="preserve"> NEOSEBNE</w:t>
      </w:r>
      <w:r>
        <w:rPr>
          <w:color w:val="000000"/>
        </w:rPr>
        <w:t xml:space="preserve">: vsi ostali, skupine so enake kot pri samostalniških zaimkih. Sem spadajo tudi kazalni zaimki, ki kažejo na lastnosti prvin okoli sebe ( ta, oni, toliko ).  </w:t>
      </w:r>
    </w:p>
    <w:p w:rsidR="00F72207" w:rsidRDefault="00F72207" w:rsidP="00F72207">
      <w:pPr>
        <w:rPr>
          <w:color w:val="000000"/>
        </w:rPr>
      </w:pPr>
    </w:p>
    <w:p w:rsidR="00F72207" w:rsidRDefault="00F72207" w:rsidP="00F72207">
      <w:pPr>
        <w:rPr>
          <w:color w:val="000000"/>
        </w:rPr>
      </w:pPr>
      <w:r w:rsidRPr="00085B34">
        <w:rPr>
          <w:b/>
          <w:color w:val="000000"/>
        </w:rPr>
        <w:sym w:font="Wingdings" w:char="F0E0"/>
      </w:r>
      <w:r w:rsidRPr="00085B34">
        <w:rPr>
          <w:b/>
          <w:color w:val="000000"/>
          <w:sz w:val="28"/>
          <w:szCs w:val="28"/>
        </w:rPr>
        <w:t xml:space="preserve"> </w:t>
      </w:r>
      <w:r w:rsidRPr="00085B34">
        <w:rPr>
          <w:b/>
          <w:color w:val="000000"/>
          <w:sz w:val="28"/>
          <w:szCs w:val="28"/>
          <w:u w:val="single"/>
        </w:rPr>
        <w:t>GLAGOL</w:t>
      </w:r>
      <w:r>
        <w:rPr>
          <w:color w:val="000000"/>
        </w:rPr>
        <w:t>: besede, s katerimi poimenujemo dejanje, dogajanje, zaznavanje, stanje. Glede na pomen se delijo na:</w:t>
      </w:r>
    </w:p>
    <w:p w:rsidR="00F72207" w:rsidRPr="00610078" w:rsidRDefault="00F72207" w:rsidP="00F72207">
      <w:pPr>
        <w:rPr>
          <w:b/>
          <w:color w:val="80008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POLNOPOMENSKE</w:t>
      </w:r>
    </w:p>
    <w:p w:rsidR="00F72207" w:rsidRDefault="00F72207" w:rsidP="00F72207">
      <w:pPr>
        <w:ind w:left="2832"/>
        <w:rPr>
          <w:color w:val="000000"/>
        </w:rPr>
      </w:pPr>
      <w:r w:rsidRPr="00610078">
        <w:rPr>
          <w:b/>
          <w:color w:val="800080"/>
        </w:rPr>
        <w:sym w:font="Wingdings" w:char="F0E0"/>
      </w:r>
      <w:r w:rsidRPr="00610078">
        <w:rPr>
          <w:b/>
          <w:color w:val="000000"/>
        </w:rPr>
        <w:t xml:space="preserve"> </w:t>
      </w:r>
      <w:r w:rsidRPr="00610078">
        <w:rPr>
          <w:b/>
          <w:color w:val="800080"/>
        </w:rPr>
        <w:t>NEPOLNOPOMENSKE oz. POMOŽNE</w:t>
      </w:r>
      <w:r>
        <w:rPr>
          <w:color w:val="000000"/>
        </w:rPr>
        <w:t>: potrebujejo dopolnilo in se delijo v dve skupini:</w:t>
      </w:r>
    </w:p>
    <w:p w:rsidR="00F72207" w:rsidRDefault="00F72207" w:rsidP="00F7220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10078">
        <w:rPr>
          <w:color w:val="000000"/>
          <w:u w:val="single"/>
        </w:rPr>
        <w:sym w:font="Wingdings" w:char="F0E0"/>
      </w:r>
      <w:r w:rsidRPr="00610078">
        <w:rPr>
          <w:color w:val="000000"/>
          <w:u w:val="single"/>
        </w:rPr>
        <w:t xml:space="preserve"> FAZNE</w:t>
      </w:r>
      <w:r>
        <w:rPr>
          <w:color w:val="000000"/>
        </w:rPr>
        <w:t xml:space="preserve"> ( začeti, nadaljevati )</w:t>
      </w:r>
    </w:p>
    <w:p w:rsidR="00F72207" w:rsidRDefault="00F72207" w:rsidP="00F7220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10078">
        <w:rPr>
          <w:color w:val="000000"/>
          <w:u w:val="single"/>
        </w:rPr>
        <w:sym w:font="Wingdings" w:char="F0E0"/>
      </w:r>
      <w:r w:rsidRPr="00610078">
        <w:rPr>
          <w:color w:val="000000"/>
          <w:u w:val="single"/>
        </w:rPr>
        <w:t xml:space="preserve"> NAKLONSKE</w:t>
      </w:r>
      <w:r>
        <w:rPr>
          <w:color w:val="000000"/>
        </w:rPr>
        <w:t xml:space="preserve"> ( moram, želim )</w:t>
      </w:r>
    </w:p>
    <w:p w:rsidR="00F72207" w:rsidRDefault="00F72207" w:rsidP="00F72207">
      <w:pPr>
        <w:rPr>
          <w:color w:val="000000"/>
        </w:rPr>
      </w:pPr>
    </w:p>
    <w:p w:rsidR="00F72207" w:rsidRDefault="00F72207" w:rsidP="00F72207">
      <w:pPr>
        <w:rPr>
          <w:color w:val="000000"/>
        </w:rPr>
      </w:pPr>
      <w:r>
        <w:rPr>
          <w:color w:val="000000"/>
        </w:rPr>
        <w:t xml:space="preserve">Lastnost glagolov je </w:t>
      </w:r>
      <w:r w:rsidRPr="00610078">
        <w:rPr>
          <w:color w:val="000000"/>
          <w:u w:val="single"/>
        </w:rPr>
        <w:t>GLAGOLSKI VID</w:t>
      </w:r>
      <w:r>
        <w:rPr>
          <w:color w:val="000000"/>
        </w:rPr>
        <w:t xml:space="preserve">, ki izraža trajanje dejanja, stanja. Glede na vid so glagoli: </w:t>
      </w:r>
    </w:p>
    <w:p w:rsidR="00F72207" w:rsidRDefault="00F72207" w:rsidP="00F7220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DOVRŠNI</w:t>
      </w:r>
      <w:r>
        <w:rPr>
          <w:color w:val="000000"/>
        </w:rPr>
        <w:t xml:space="preserve"> ( omejeno trajanje: napisati, kupiti )</w:t>
      </w:r>
    </w:p>
    <w:p w:rsidR="00F72207" w:rsidRDefault="00F72207" w:rsidP="00F7220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NEDOVRŠNI</w:t>
      </w:r>
      <w:r>
        <w:rPr>
          <w:color w:val="000000"/>
        </w:rPr>
        <w:t xml:space="preserve"> ( neomejeno trajanje, pisati, kupovati ) </w:t>
      </w:r>
    </w:p>
    <w:p w:rsidR="00F72207" w:rsidRDefault="00F72207" w:rsidP="00F72207">
      <w:pPr>
        <w:rPr>
          <w:color w:val="000000"/>
        </w:rPr>
      </w:pPr>
    </w:p>
    <w:p w:rsidR="00F72207" w:rsidRDefault="00F72207" w:rsidP="00F72207">
      <w:pPr>
        <w:rPr>
          <w:color w:val="000000"/>
        </w:rPr>
      </w:pPr>
      <w:r>
        <w:rPr>
          <w:color w:val="000000"/>
        </w:rPr>
        <w:t xml:space="preserve">Ločimo dve vrsti </w:t>
      </w:r>
      <w:r w:rsidRPr="00610078">
        <w:rPr>
          <w:color w:val="000000"/>
          <w:u w:val="single"/>
        </w:rPr>
        <w:t>GLAGOLSKIH OBLIK</w:t>
      </w:r>
      <w:r>
        <w:rPr>
          <w:color w:val="000000"/>
        </w:rPr>
        <w:t>:</w:t>
      </w:r>
    </w:p>
    <w:p w:rsidR="00F72207" w:rsidRDefault="00F72207" w:rsidP="00F72207">
      <w:pPr>
        <w:ind w:left="2832"/>
        <w:rPr>
          <w:color w:val="000000"/>
        </w:rPr>
      </w:pP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NEOSEBNE</w:t>
      </w:r>
      <w:r w:rsidRPr="00610078">
        <w:rPr>
          <w:b/>
          <w:color w:val="000000"/>
        </w:rPr>
        <w:t>:</w:t>
      </w:r>
      <w:r>
        <w:rPr>
          <w:color w:val="000000"/>
        </w:rPr>
        <w:t xml:space="preserve"> so nedoločnik ( plesti ), namenilnik ( pogledat ), opisni delžnik na –l ( videl ) in trpni deležnik na –n, -t ( zgrajen ).</w:t>
      </w:r>
    </w:p>
    <w:p w:rsidR="00F72207" w:rsidRDefault="00F72207" w:rsidP="00F72207">
      <w:pPr>
        <w:ind w:left="2832"/>
        <w:rPr>
          <w:color w:val="000000"/>
        </w:rPr>
      </w:pP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OSEBNE</w:t>
      </w:r>
      <w:r w:rsidRPr="00610078">
        <w:rPr>
          <w:b/>
          <w:color w:val="000000"/>
        </w:rPr>
        <w:t>:</w:t>
      </w:r>
      <w:r>
        <w:rPr>
          <w:color w:val="000000"/>
        </w:rPr>
        <w:t xml:space="preserve"> izražajo osebo, število, </w:t>
      </w:r>
      <w:r w:rsidR="00D44647">
        <w:rPr>
          <w:color w:val="000000"/>
        </w:rPr>
        <w:t>naklon ( povednik, velelnik, pogojnik ) in čas.</w:t>
      </w:r>
    </w:p>
    <w:p w:rsidR="00D44647" w:rsidRDefault="00D44647" w:rsidP="00D44647">
      <w:pPr>
        <w:rPr>
          <w:color w:val="000000"/>
        </w:rPr>
      </w:pPr>
    </w:p>
    <w:p w:rsidR="00D44647" w:rsidRDefault="00D44647" w:rsidP="00D44647">
      <w:pPr>
        <w:rPr>
          <w:color w:val="000000"/>
        </w:rPr>
      </w:pPr>
      <w:r>
        <w:rPr>
          <w:color w:val="000000"/>
        </w:rPr>
        <w:t>V stavku je glagol v obliki povedka.</w:t>
      </w:r>
    </w:p>
    <w:p w:rsidR="00F72207" w:rsidRDefault="00F72207" w:rsidP="00F72207">
      <w:pPr>
        <w:rPr>
          <w:color w:val="000000"/>
        </w:rPr>
      </w:pPr>
    </w:p>
    <w:p w:rsidR="00D44647" w:rsidRDefault="00D44647" w:rsidP="00F72207">
      <w:pPr>
        <w:rPr>
          <w:color w:val="000000"/>
        </w:rPr>
      </w:pPr>
      <w:r w:rsidRPr="00085B34">
        <w:rPr>
          <w:b/>
          <w:color w:val="000000"/>
          <w:sz w:val="28"/>
          <w:szCs w:val="28"/>
        </w:rPr>
        <w:sym w:font="Wingdings" w:char="F0E0"/>
      </w:r>
      <w:r w:rsidRPr="00085B34">
        <w:rPr>
          <w:b/>
          <w:color w:val="000000"/>
          <w:sz w:val="28"/>
          <w:szCs w:val="28"/>
          <w:u w:val="single"/>
        </w:rPr>
        <w:t xml:space="preserve"> PRISLOV</w:t>
      </w:r>
      <w:r>
        <w:rPr>
          <w:color w:val="000000"/>
        </w:rPr>
        <w:t>: besede, ki poimenujejo kraj ( zgoraj ), čas ( danes ), način ( počasi ) in vzrok ( nalašč ). Poimenujejo neposredno ali pa posredno. So vedno enobesedni izrazi in so nepregibna besedna vrsta.</w:t>
      </w:r>
    </w:p>
    <w:p w:rsidR="00D44647" w:rsidRDefault="00D44647" w:rsidP="00F72207">
      <w:pPr>
        <w:rPr>
          <w:color w:val="000000"/>
        </w:rPr>
      </w:pPr>
    </w:p>
    <w:p w:rsidR="00D44647" w:rsidRDefault="00D44647" w:rsidP="00F72207">
      <w:pPr>
        <w:rPr>
          <w:color w:val="000000"/>
        </w:rPr>
      </w:pPr>
      <w:r>
        <w:rPr>
          <w:color w:val="000000"/>
        </w:rPr>
        <w:t>V stavku so prislovi v vlogi prislovnega določila.</w:t>
      </w:r>
    </w:p>
    <w:p w:rsidR="00D44647" w:rsidRDefault="00D44647" w:rsidP="00F72207">
      <w:pPr>
        <w:rPr>
          <w:color w:val="000000"/>
        </w:rPr>
      </w:pPr>
    </w:p>
    <w:p w:rsidR="00D44647" w:rsidRDefault="00D44647" w:rsidP="00F72207">
      <w:pPr>
        <w:rPr>
          <w:color w:val="000000"/>
        </w:rPr>
      </w:pPr>
      <w:r w:rsidRPr="00085B34">
        <w:rPr>
          <w:b/>
          <w:color w:val="000000"/>
        </w:rPr>
        <w:sym w:font="Wingdings" w:char="F0E0"/>
      </w:r>
      <w:r w:rsidRPr="00085B34">
        <w:rPr>
          <w:b/>
          <w:color w:val="000000"/>
        </w:rPr>
        <w:t xml:space="preserve"> </w:t>
      </w:r>
      <w:r w:rsidRPr="00085B34">
        <w:rPr>
          <w:b/>
          <w:color w:val="000000"/>
          <w:u w:val="single"/>
        </w:rPr>
        <w:t>PREDLOG</w:t>
      </w:r>
      <w:r>
        <w:rPr>
          <w:color w:val="000000"/>
        </w:rPr>
        <w:t xml:space="preserve">: poimenuje neenakovredna razmerja med besedami ali besednimi zvezami. Vplivajo na sklon. Večinoma poimenujejo prostorsko razmerje ( pri sestri ), časovno ( v petek ), redkeje pa način ( govoriti po špansko ) ali vzrok ( zaradi skrbi ). </w:t>
      </w:r>
    </w:p>
    <w:p w:rsidR="00D44647" w:rsidRDefault="00D44647" w:rsidP="00F72207">
      <w:pPr>
        <w:rPr>
          <w:color w:val="000000"/>
        </w:rPr>
      </w:pPr>
    </w:p>
    <w:p w:rsidR="00D44647" w:rsidRDefault="00D44647" w:rsidP="00F72207">
      <w:pPr>
        <w:rPr>
          <w:color w:val="000000"/>
        </w:rPr>
      </w:pPr>
      <w:r>
        <w:rPr>
          <w:color w:val="000000"/>
        </w:rPr>
        <w:t>So nepregibna besedna vrsta in niso samostojni stavčni člen.</w:t>
      </w:r>
    </w:p>
    <w:p w:rsidR="00D44647" w:rsidRDefault="00D44647" w:rsidP="00F72207">
      <w:pPr>
        <w:rPr>
          <w:color w:val="000000"/>
        </w:rPr>
      </w:pPr>
    </w:p>
    <w:p w:rsidR="00085B34" w:rsidRDefault="00085B34" w:rsidP="00F72207">
      <w:pPr>
        <w:rPr>
          <w:b/>
          <w:color w:val="000000"/>
        </w:rPr>
      </w:pPr>
    </w:p>
    <w:p w:rsidR="00085B34" w:rsidRDefault="00085B34" w:rsidP="00F72207">
      <w:pPr>
        <w:rPr>
          <w:b/>
          <w:color w:val="000000"/>
        </w:rPr>
      </w:pPr>
    </w:p>
    <w:p w:rsidR="00085B34" w:rsidRDefault="00085B34" w:rsidP="00F72207">
      <w:pPr>
        <w:rPr>
          <w:b/>
          <w:color w:val="000000"/>
        </w:rPr>
      </w:pPr>
    </w:p>
    <w:p w:rsidR="00D44647" w:rsidRDefault="00D44647" w:rsidP="00F72207">
      <w:pPr>
        <w:rPr>
          <w:color w:val="000000"/>
        </w:rPr>
      </w:pPr>
      <w:r w:rsidRPr="00085B34">
        <w:rPr>
          <w:b/>
          <w:color w:val="000000"/>
        </w:rPr>
        <w:sym w:font="Wingdings" w:char="F0E0"/>
      </w:r>
      <w:r w:rsidRPr="00085B34">
        <w:rPr>
          <w:b/>
          <w:color w:val="000000"/>
        </w:rPr>
        <w:t xml:space="preserve"> </w:t>
      </w:r>
      <w:r w:rsidRPr="00085B34">
        <w:rPr>
          <w:b/>
          <w:color w:val="000000"/>
          <w:u w:val="single"/>
        </w:rPr>
        <w:t>VEZNIK</w:t>
      </w:r>
      <w:r>
        <w:rPr>
          <w:color w:val="000000"/>
        </w:rPr>
        <w:t>: poimenuje logična razmerja med prvinami predmetnosti. Vezniki ne vplivajo na obliko naslednje besede. Ločimo dve vrsti veznikov:</w:t>
      </w:r>
    </w:p>
    <w:p w:rsidR="00D44647" w:rsidRDefault="00D44647" w:rsidP="00D44647">
      <w:pPr>
        <w:ind w:left="2832" w:firstLine="3"/>
        <w:rPr>
          <w:color w:val="000000"/>
        </w:rPr>
      </w:pPr>
      <w:r w:rsidRPr="00610078">
        <w:rPr>
          <w:b/>
          <w:color w:val="000000"/>
        </w:rPr>
        <w:sym w:font="Wingdings" w:char="F0E0"/>
      </w:r>
      <w:r w:rsidRPr="00610078">
        <w:rPr>
          <w:b/>
          <w:color w:val="000000"/>
        </w:rPr>
        <w:t xml:space="preserve"> PRIREDNE</w:t>
      </w:r>
      <w:r>
        <w:rPr>
          <w:color w:val="000000"/>
        </w:rPr>
        <w:t xml:space="preserve"> ( in, ter, zato ), povezujejo enakovredna razmerja med besedami in stavki</w:t>
      </w:r>
    </w:p>
    <w:p w:rsidR="00D44647" w:rsidRDefault="00D44647" w:rsidP="00D44647">
      <w:pPr>
        <w:ind w:left="2832" w:firstLine="3"/>
        <w:rPr>
          <w:color w:val="000000"/>
        </w:rPr>
      </w:pPr>
      <w:r w:rsidRPr="00610078">
        <w:rPr>
          <w:b/>
          <w:color w:val="000000"/>
        </w:rPr>
        <w:sym w:font="Wingdings" w:char="F0E0"/>
      </w:r>
      <w:r w:rsidRPr="00610078">
        <w:rPr>
          <w:b/>
          <w:color w:val="000000"/>
        </w:rPr>
        <w:t xml:space="preserve"> PODREDNE</w:t>
      </w:r>
      <w:r>
        <w:rPr>
          <w:color w:val="000000"/>
        </w:rPr>
        <w:t xml:space="preserve"> ( da, če, ko ), povezujejo neenakovredna razmerja med stavki</w:t>
      </w:r>
    </w:p>
    <w:p w:rsidR="00D44647" w:rsidRDefault="00D44647" w:rsidP="00D44647">
      <w:pPr>
        <w:rPr>
          <w:color w:val="000000"/>
        </w:rPr>
      </w:pPr>
    </w:p>
    <w:p w:rsidR="00D44647" w:rsidRDefault="00D44647" w:rsidP="00D44647">
      <w:pPr>
        <w:rPr>
          <w:color w:val="000000"/>
        </w:rPr>
      </w:pPr>
      <w:r>
        <w:rPr>
          <w:color w:val="000000"/>
        </w:rPr>
        <w:t>So nepregibna besedna vrsta in niso samostojni stavčni člen.</w:t>
      </w:r>
    </w:p>
    <w:p w:rsidR="00D44647" w:rsidRDefault="00D44647" w:rsidP="00D44647">
      <w:pPr>
        <w:rPr>
          <w:color w:val="000000"/>
        </w:rPr>
      </w:pPr>
    </w:p>
    <w:p w:rsidR="00D44647" w:rsidRDefault="00D44647" w:rsidP="00D44647">
      <w:pPr>
        <w:rPr>
          <w:color w:val="000000"/>
        </w:rPr>
      </w:pPr>
      <w:r w:rsidRPr="00085B34">
        <w:rPr>
          <w:b/>
          <w:color w:val="000000"/>
        </w:rPr>
        <w:sym w:font="Wingdings" w:char="F0E0"/>
      </w:r>
      <w:r w:rsidRPr="00085B34">
        <w:rPr>
          <w:b/>
          <w:color w:val="000000"/>
          <w:u w:val="single"/>
        </w:rPr>
        <w:t xml:space="preserve"> ČLENEK</w:t>
      </w:r>
      <w:r>
        <w:rPr>
          <w:color w:val="000000"/>
        </w:rPr>
        <w:t xml:space="preserve">: poimenuje sporočevalčevo presojo stvarnosti ( že, le ), stopnjo prepričanja ( mogoče, zagotovo ), izražanje pritrjevanja ( da ), zanikanja ( ne ) in vpraševanja ( ali ). </w:t>
      </w:r>
    </w:p>
    <w:p w:rsidR="00D44647" w:rsidRDefault="00D44647" w:rsidP="00D44647">
      <w:pPr>
        <w:rPr>
          <w:color w:val="000000"/>
        </w:rPr>
      </w:pPr>
    </w:p>
    <w:p w:rsidR="00D44647" w:rsidRDefault="00D44647" w:rsidP="00D44647">
      <w:pPr>
        <w:rPr>
          <w:color w:val="000000"/>
        </w:rPr>
      </w:pPr>
      <w:r>
        <w:rPr>
          <w:color w:val="000000"/>
        </w:rPr>
        <w:t>So nepregibna besedna vrsta in niso samostojni stavčni členi.</w:t>
      </w:r>
    </w:p>
    <w:p w:rsidR="00D44647" w:rsidRDefault="00D44647" w:rsidP="00D44647">
      <w:pPr>
        <w:rPr>
          <w:color w:val="000000"/>
        </w:rPr>
      </w:pPr>
    </w:p>
    <w:p w:rsidR="00D44647" w:rsidRDefault="00D44647" w:rsidP="00D44647">
      <w:pPr>
        <w:rPr>
          <w:color w:val="000000"/>
        </w:rPr>
      </w:pPr>
      <w:r w:rsidRPr="00085B34">
        <w:rPr>
          <w:b/>
          <w:color w:val="000000"/>
        </w:rPr>
        <w:sym w:font="Wingdings" w:char="F0E0"/>
      </w:r>
      <w:r w:rsidRPr="00085B34">
        <w:rPr>
          <w:b/>
          <w:color w:val="000000"/>
        </w:rPr>
        <w:t xml:space="preserve"> </w:t>
      </w:r>
      <w:r w:rsidRPr="00085B34">
        <w:rPr>
          <w:b/>
          <w:color w:val="000000"/>
          <w:u w:val="single"/>
        </w:rPr>
        <w:t>MEDMET</w:t>
      </w:r>
      <w:r>
        <w:rPr>
          <w:color w:val="000000"/>
        </w:rPr>
        <w:t xml:space="preserve">: poimenuje sporočevalčevo doživljanje strvarnosti. </w:t>
      </w:r>
      <w:r w:rsidR="00801D99">
        <w:rPr>
          <w:color w:val="000000"/>
        </w:rPr>
        <w:t>Ločimo tri vrste medmetov:</w:t>
      </w:r>
    </w:p>
    <w:p w:rsidR="00801D99" w:rsidRDefault="00801D99" w:rsidP="00801D9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01D99" w:rsidRPr="00610078" w:rsidRDefault="00801D99" w:rsidP="00801D99">
      <w:pPr>
        <w:ind w:left="2832"/>
        <w:rPr>
          <w:b/>
          <w:color w:val="800080"/>
        </w:rPr>
      </w:pP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RAZPOLOŽENJSKE</w:t>
      </w:r>
    </w:p>
    <w:p w:rsidR="00801D99" w:rsidRPr="00610078" w:rsidRDefault="00801D99" w:rsidP="00801D99">
      <w:pPr>
        <w:ind w:left="2832"/>
        <w:rPr>
          <w:b/>
          <w:color w:val="800080"/>
        </w:rPr>
      </w:pP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POSNEMOVALNE</w:t>
      </w:r>
    </w:p>
    <w:p w:rsidR="00801D99" w:rsidRPr="00610078" w:rsidRDefault="00801D99" w:rsidP="00801D99">
      <w:pPr>
        <w:ind w:left="2832"/>
        <w:rPr>
          <w:b/>
          <w:color w:val="800080"/>
        </w:rPr>
      </w:pPr>
      <w:r w:rsidRPr="00610078">
        <w:rPr>
          <w:b/>
          <w:color w:val="800080"/>
        </w:rPr>
        <w:sym w:font="Wingdings" w:char="F0E0"/>
      </w:r>
      <w:r w:rsidRPr="00610078">
        <w:rPr>
          <w:b/>
          <w:color w:val="800080"/>
        </w:rPr>
        <w:t xml:space="preserve"> VELELNE</w:t>
      </w:r>
    </w:p>
    <w:p w:rsidR="00801D99" w:rsidRDefault="00801D99" w:rsidP="00801D99">
      <w:pPr>
        <w:rPr>
          <w:color w:val="000000"/>
        </w:rPr>
      </w:pPr>
    </w:p>
    <w:p w:rsidR="00801D99" w:rsidRDefault="00801D99" w:rsidP="00801D99">
      <w:pPr>
        <w:rPr>
          <w:color w:val="000000"/>
        </w:rPr>
      </w:pPr>
      <w:r>
        <w:rPr>
          <w:color w:val="000000"/>
        </w:rPr>
        <w:t xml:space="preserve">So nepregibna besedna vrsta in niso stavčni členi, temveč pastavki ali samostojne povedi. </w:t>
      </w:r>
    </w:p>
    <w:p w:rsidR="00801D99" w:rsidRDefault="00801D99" w:rsidP="00801D99">
      <w:pPr>
        <w:rPr>
          <w:color w:val="000000"/>
        </w:rPr>
      </w:pPr>
    </w:p>
    <w:p w:rsidR="00801D99" w:rsidRDefault="00801D99" w:rsidP="00801D99">
      <w:pPr>
        <w:rPr>
          <w:color w:val="000000"/>
        </w:rPr>
      </w:pPr>
    </w:p>
    <w:p w:rsidR="00801D99" w:rsidRPr="00085B34" w:rsidRDefault="00801D99" w:rsidP="00801D99">
      <w:pPr>
        <w:numPr>
          <w:ilvl w:val="0"/>
          <w:numId w:val="11"/>
        </w:numPr>
        <w:rPr>
          <w:b/>
          <w:color w:val="000000"/>
          <w:sz w:val="28"/>
          <w:szCs w:val="28"/>
          <w:u w:val="single"/>
        </w:rPr>
      </w:pPr>
      <w:r w:rsidRPr="00085B34">
        <w:rPr>
          <w:b/>
          <w:color w:val="000000"/>
          <w:sz w:val="28"/>
          <w:szCs w:val="28"/>
          <w:u w:val="single"/>
        </w:rPr>
        <w:t>FRAZEMI</w:t>
      </w:r>
    </w:p>
    <w:p w:rsidR="00801D99" w:rsidRDefault="00801D99" w:rsidP="00801D99">
      <w:pPr>
        <w:rPr>
          <w:color w:val="000000"/>
        </w:rPr>
      </w:pPr>
    </w:p>
    <w:p w:rsidR="00801D99" w:rsidRDefault="00801D99" w:rsidP="00801D99">
      <w:pPr>
        <w:rPr>
          <w:color w:val="000000"/>
        </w:rPr>
      </w:pPr>
      <w:r>
        <w:rPr>
          <w:color w:val="000000"/>
        </w:rPr>
        <w:t>Besedne zveze so dveh vrst:</w:t>
      </w:r>
    </w:p>
    <w:p w:rsidR="00EB0153" w:rsidRDefault="00801D99" w:rsidP="00801D99">
      <w:pPr>
        <w:numPr>
          <w:ilvl w:val="0"/>
          <w:numId w:val="19"/>
        </w:numPr>
        <w:rPr>
          <w:color w:val="000000"/>
        </w:rPr>
      </w:pPr>
      <w:r w:rsidRPr="00610078">
        <w:rPr>
          <w:color w:val="000000"/>
          <w:u w:val="single"/>
        </w:rPr>
        <w:t>PROSTE</w:t>
      </w:r>
      <w:r>
        <w:rPr>
          <w:color w:val="000000"/>
        </w:rPr>
        <w:t xml:space="preserve"> ( tvorjene sproti, deževno jutro )</w:t>
      </w:r>
    </w:p>
    <w:p w:rsidR="00801D99" w:rsidRDefault="00801D99" w:rsidP="00801D99">
      <w:pPr>
        <w:numPr>
          <w:ilvl w:val="0"/>
          <w:numId w:val="19"/>
        </w:numPr>
        <w:rPr>
          <w:color w:val="000000"/>
        </w:rPr>
      </w:pPr>
      <w:r w:rsidRPr="00610078">
        <w:rPr>
          <w:color w:val="000000"/>
          <w:u w:val="single"/>
        </w:rPr>
        <w:t>STALNE</w:t>
      </w:r>
      <w:r>
        <w:rPr>
          <w:color w:val="000000"/>
        </w:rPr>
        <w:t xml:space="preserve"> ( že izdelane, literarna zgodovina )</w:t>
      </w:r>
    </w:p>
    <w:p w:rsidR="00801D99" w:rsidRDefault="00801D99" w:rsidP="00801D99">
      <w:pPr>
        <w:rPr>
          <w:color w:val="000000"/>
        </w:rPr>
      </w:pPr>
    </w:p>
    <w:p w:rsidR="00801D99" w:rsidRDefault="00801D99" w:rsidP="00801D99">
      <w:pPr>
        <w:rPr>
          <w:color w:val="000000"/>
        </w:rPr>
      </w:pPr>
      <w:r>
        <w:rPr>
          <w:color w:val="000000"/>
        </w:rPr>
        <w:t xml:space="preserve">So vrsta stalnih besednih zvez, njihov pomen ni napovedljiv iz pomenov sestavin besedne zveze. Po obliki so frazemi: </w:t>
      </w:r>
    </w:p>
    <w:p w:rsidR="00801D99" w:rsidRDefault="00801D99" w:rsidP="00801D99">
      <w:pPr>
        <w:numPr>
          <w:ilvl w:val="0"/>
          <w:numId w:val="21"/>
        </w:numPr>
        <w:rPr>
          <w:color w:val="000000"/>
        </w:rPr>
      </w:pPr>
      <w:r w:rsidRPr="00610078">
        <w:rPr>
          <w:color w:val="000000"/>
          <w:u w:val="single"/>
        </w:rPr>
        <w:t>STAVČNI</w:t>
      </w:r>
      <w:r>
        <w:rPr>
          <w:color w:val="000000"/>
        </w:rPr>
        <w:t xml:space="preserve"> ( to so rečenice, ko mačke ni doma, miši plešejo )</w:t>
      </w:r>
    </w:p>
    <w:p w:rsidR="00801D99" w:rsidRDefault="00801D99" w:rsidP="00801D99">
      <w:pPr>
        <w:numPr>
          <w:ilvl w:val="0"/>
          <w:numId w:val="21"/>
        </w:numPr>
        <w:rPr>
          <w:color w:val="000000"/>
        </w:rPr>
      </w:pPr>
      <w:r w:rsidRPr="00610078">
        <w:rPr>
          <w:color w:val="000000"/>
          <w:u w:val="single"/>
        </w:rPr>
        <w:t xml:space="preserve">NESTAVČNI </w:t>
      </w:r>
      <w:r>
        <w:rPr>
          <w:color w:val="000000"/>
        </w:rPr>
        <w:t>( to so rekla, živeti na veliki nogi )</w:t>
      </w:r>
    </w:p>
    <w:p w:rsidR="00801D99" w:rsidRDefault="00801D99" w:rsidP="00801D99">
      <w:pPr>
        <w:rPr>
          <w:color w:val="000000"/>
        </w:rPr>
      </w:pPr>
    </w:p>
    <w:p w:rsidR="00801D99" w:rsidRDefault="00801D99" w:rsidP="00801D99">
      <w:pPr>
        <w:rPr>
          <w:color w:val="000000"/>
        </w:rPr>
      </w:pPr>
      <w:r>
        <w:rPr>
          <w:color w:val="000000"/>
        </w:rPr>
        <w:t>Rečenice, ki nastopajo kot samostojne povedi, imenujemo tudi pregovori.</w:t>
      </w:r>
    </w:p>
    <w:p w:rsidR="00801D99" w:rsidRDefault="00801D99" w:rsidP="00801D99">
      <w:pPr>
        <w:rPr>
          <w:color w:val="000000"/>
        </w:rPr>
      </w:pPr>
    </w:p>
    <w:p w:rsidR="00801D99" w:rsidRDefault="00801D99" w:rsidP="00801D99">
      <w:pPr>
        <w:rPr>
          <w:color w:val="000000"/>
        </w:rPr>
      </w:pPr>
      <w:r>
        <w:rPr>
          <w:color w:val="000000"/>
        </w:rPr>
        <w:t>Raba frazemov je slogovno zaznamovana. Najpogosteje se uporabljajo v praktičnosporazumevalnih besedilih, publicističnih besedilih in reklamah.</w:t>
      </w:r>
    </w:p>
    <w:p w:rsidR="00801D99" w:rsidRDefault="00801D99" w:rsidP="00801D99">
      <w:pPr>
        <w:rPr>
          <w:color w:val="000000"/>
        </w:rPr>
      </w:pPr>
    </w:p>
    <w:p w:rsidR="00801D99" w:rsidRDefault="00801D99" w:rsidP="00801D99">
      <w:pPr>
        <w:rPr>
          <w:color w:val="000000"/>
        </w:rPr>
      </w:pPr>
      <w:r>
        <w:rPr>
          <w:color w:val="000000"/>
        </w:rPr>
        <w:t>Frazemi tudi spreminjajo svojo obliko</w:t>
      </w:r>
      <w:r w:rsidR="002D5217">
        <w:rPr>
          <w:color w:val="000000"/>
        </w:rPr>
        <w:t xml:space="preserve">, lahko pa pride celo do prenovitve frazema, kar pomeni, da se preoblikujejo v tolikšni smeri, da dobijo nov pomen. </w:t>
      </w:r>
    </w:p>
    <w:p w:rsidR="002D5217" w:rsidRDefault="002D5217" w:rsidP="00801D99">
      <w:pPr>
        <w:rPr>
          <w:color w:val="000000"/>
        </w:rPr>
      </w:pPr>
    </w:p>
    <w:p w:rsidR="00085B34" w:rsidRDefault="00085B34" w:rsidP="00801D99">
      <w:pPr>
        <w:rPr>
          <w:color w:val="000000"/>
        </w:rPr>
      </w:pPr>
    </w:p>
    <w:p w:rsidR="00085B34" w:rsidRDefault="00085B34" w:rsidP="00801D99">
      <w:pPr>
        <w:rPr>
          <w:color w:val="000000"/>
        </w:rPr>
      </w:pPr>
    </w:p>
    <w:p w:rsidR="00085B34" w:rsidRDefault="00085B34" w:rsidP="00801D99">
      <w:pPr>
        <w:rPr>
          <w:color w:val="000000"/>
        </w:rPr>
      </w:pPr>
    </w:p>
    <w:p w:rsidR="00085B34" w:rsidRDefault="00085B34" w:rsidP="00801D99">
      <w:pPr>
        <w:rPr>
          <w:color w:val="000000"/>
        </w:rPr>
      </w:pPr>
    </w:p>
    <w:p w:rsidR="00085B34" w:rsidRDefault="00085B34" w:rsidP="00801D99">
      <w:pPr>
        <w:rPr>
          <w:color w:val="000000"/>
        </w:rPr>
      </w:pPr>
    </w:p>
    <w:p w:rsidR="00085B34" w:rsidRDefault="00085B34" w:rsidP="00801D99">
      <w:pPr>
        <w:rPr>
          <w:color w:val="000000"/>
        </w:rPr>
      </w:pPr>
    </w:p>
    <w:p w:rsidR="00085B34" w:rsidRDefault="00085B34" w:rsidP="00801D99">
      <w:pPr>
        <w:rPr>
          <w:color w:val="000000"/>
        </w:rPr>
      </w:pPr>
    </w:p>
    <w:p w:rsidR="002D5217" w:rsidRPr="00085B34" w:rsidRDefault="00085B34" w:rsidP="002D5217">
      <w:pPr>
        <w:numPr>
          <w:ilvl w:val="0"/>
          <w:numId w:val="11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  <w:r w:rsidR="002D5217" w:rsidRPr="00085B34">
        <w:rPr>
          <w:b/>
          <w:color w:val="000000"/>
          <w:sz w:val="28"/>
          <w:szCs w:val="28"/>
          <w:u w:val="single"/>
        </w:rPr>
        <w:t>JEZIKOVNI PRIROČNIKI</w:t>
      </w:r>
    </w:p>
    <w:p w:rsidR="002D5217" w:rsidRDefault="002D5217" w:rsidP="002D5217">
      <w:pPr>
        <w:rPr>
          <w:color w:val="000000"/>
        </w:rPr>
      </w:pPr>
    </w:p>
    <w:p w:rsidR="002D5217" w:rsidRDefault="002D5217" w:rsidP="002D5217">
      <w:pPr>
        <w:rPr>
          <w:color w:val="000000"/>
        </w:rPr>
      </w:pPr>
      <w:r>
        <w:rPr>
          <w:color w:val="000000"/>
        </w:rPr>
        <w:t>So dveh vrst: vsebinski ( slovnice in pravopisi ) in abecedni ( slovarji ).</w:t>
      </w:r>
    </w:p>
    <w:p w:rsidR="002D5217" w:rsidRDefault="002D5217" w:rsidP="002D5217">
      <w:pPr>
        <w:rPr>
          <w:color w:val="000000"/>
        </w:rPr>
      </w:pPr>
    </w:p>
    <w:p w:rsidR="002D5217" w:rsidRDefault="002D5217" w:rsidP="002D5217">
      <w:pPr>
        <w:rPr>
          <w:color w:val="000000"/>
        </w:rPr>
      </w:pPr>
      <w:r>
        <w:rPr>
          <w:color w:val="000000"/>
        </w:rPr>
        <w:t xml:space="preserve">Slovar je jezikovni priročnik, v katerem so besede jezika zapisane po abecednem redu. </w:t>
      </w:r>
    </w:p>
    <w:p w:rsidR="002D5217" w:rsidRDefault="002D5217" w:rsidP="002D5217">
      <w:pPr>
        <w:rPr>
          <w:color w:val="000000"/>
        </w:rPr>
      </w:pPr>
    </w:p>
    <w:p w:rsidR="002D5217" w:rsidRDefault="002D5217" w:rsidP="002D5217">
      <w:pPr>
        <w:rPr>
          <w:color w:val="000000"/>
        </w:rPr>
      </w:pPr>
      <w:r>
        <w:rPr>
          <w:color w:val="000000"/>
        </w:rPr>
        <w:t xml:space="preserve">Lahko so enojezični in večjezični, splošni ( SSKJ ), v katerem o vse besede in posebni( Etimološki SSJ ). </w:t>
      </w:r>
    </w:p>
    <w:p w:rsidR="002D5217" w:rsidRDefault="002D5217" w:rsidP="002D5217">
      <w:pPr>
        <w:rPr>
          <w:color w:val="000000"/>
        </w:rPr>
      </w:pPr>
    </w:p>
    <w:p w:rsidR="002D5217" w:rsidRDefault="002D5217" w:rsidP="002D5217">
      <w:pPr>
        <w:rPr>
          <w:color w:val="000000"/>
        </w:rPr>
      </w:pPr>
      <w:r>
        <w:rPr>
          <w:color w:val="000000"/>
        </w:rPr>
        <w:t xml:space="preserve">Posebni slovarji se še delijo na tematske, v katerih so besede določene tematike ( Frazeološki S )in terminološke ( Medicinski terminološki S ), v katerem so strokovni izrazi.  </w:t>
      </w:r>
    </w:p>
    <w:p w:rsidR="002D5217" w:rsidRDefault="002D5217" w:rsidP="002D5217">
      <w:pPr>
        <w:rPr>
          <w:color w:val="000000"/>
        </w:rPr>
      </w:pPr>
    </w:p>
    <w:p w:rsidR="002D5217" w:rsidRPr="00085B34" w:rsidRDefault="002D5217" w:rsidP="002D5217">
      <w:pPr>
        <w:numPr>
          <w:ilvl w:val="0"/>
          <w:numId w:val="11"/>
        </w:numPr>
        <w:rPr>
          <w:b/>
          <w:color w:val="000000"/>
          <w:sz w:val="28"/>
          <w:szCs w:val="28"/>
          <w:u w:val="single"/>
        </w:rPr>
      </w:pPr>
      <w:r w:rsidRPr="00085B34">
        <w:rPr>
          <w:b/>
          <w:color w:val="000000"/>
          <w:sz w:val="28"/>
          <w:szCs w:val="28"/>
          <w:u w:val="single"/>
        </w:rPr>
        <w:t>BESEDOSLOVJE</w:t>
      </w:r>
    </w:p>
    <w:p w:rsidR="002D5217" w:rsidRDefault="002D5217" w:rsidP="002D5217">
      <w:pPr>
        <w:rPr>
          <w:color w:val="000000"/>
        </w:rPr>
      </w:pPr>
    </w:p>
    <w:p w:rsidR="002D5217" w:rsidRDefault="002D5217" w:rsidP="002D5217">
      <w:pPr>
        <w:rPr>
          <w:color w:val="000000"/>
        </w:rPr>
      </w:pPr>
      <w:r>
        <w:rPr>
          <w:color w:val="000000"/>
        </w:rPr>
        <w:t>Veda, ki se ukvarja z besedo. Sem spadajo še posamezne vede, ki preučujejo posamezne lastnosti besed.</w:t>
      </w:r>
    </w:p>
    <w:p w:rsidR="002D5217" w:rsidRDefault="002D5217" w:rsidP="002D5217">
      <w:pPr>
        <w:rPr>
          <w:color w:val="000000"/>
        </w:rPr>
      </w:pPr>
    </w:p>
    <w:p w:rsidR="002D5217" w:rsidRDefault="002D5217" w:rsidP="002D5217">
      <w:pPr>
        <w:rPr>
          <w:color w:val="000000"/>
        </w:rPr>
      </w:pPr>
      <w:r w:rsidRPr="00610078">
        <w:rPr>
          <w:b/>
          <w:color w:val="000000"/>
        </w:rPr>
        <w:t>POMENOSLOVJE</w:t>
      </w:r>
      <w:r>
        <w:rPr>
          <w:color w:val="000000"/>
        </w:rPr>
        <w:t>- ugotavlja pomen besed in pomenska razmerja med besedami</w:t>
      </w:r>
    </w:p>
    <w:p w:rsidR="002D5217" w:rsidRDefault="002D5217" w:rsidP="002D5217">
      <w:pPr>
        <w:rPr>
          <w:color w:val="000000"/>
        </w:rPr>
      </w:pPr>
      <w:r w:rsidRPr="00610078">
        <w:rPr>
          <w:b/>
          <w:color w:val="000000"/>
        </w:rPr>
        <w:t>STILISTIKA</w:t>
      </w:r>
      <w:r>
        <w:rPr>
          <w:color w:val="000000"/>
        </w:rPr>
        <w:t>- raziskuje slogovno vrednost besed; ali so besede slogovno zaznamovane in vrsto zaznamovanosti</w:t>
      </w:r>
    </w:p>
    <w:p w:rsidR="0019124C" w:rsidRDefault="0019124C" w:rsidP="002D5217">
      <w:pPr>
        <w:rPr>
          <w:color w:val="000000"/>
        </w:rPr>
      </w:pPr>
      <w:r w:rsidRPr="00610078">
        <w:rPr>
          <w:b/>
          <w:color w:val="000000"/>
        </w:rPr>
        <w:t>ETIMOLOGIJA</w:t>
      </w:r>
      <w:r>
        <w:rPr>
          <w:color w:val="000000"/>
        </w:rPr>
        <w:t>- raziskuje izvor besed</w:t>
      </w:r>
    </w:p>
    <w:p w:rsidR="0019124C" w:rsidRDefault="0019124C" w:rsidP="002D5217">
      <w:pPr>
        <w:rPr>
          <w:color w:val="000000"/>
        </w:rPr>
      </w:pPr>
      <w:r w:rsidRPr="00610078">
        <w:rPr>
          <w:b/>
          <w:color w:val="000000"/>
        </w:rPr>
        <w:t>BESEDOTVORJE</w:t>
      </w:r>
      <w:r>
        <w:rPr>
          <w:color w:val="000000"/>
        </w:rPr>
        <w:t>- kako nastanejo nove besede in kako jih razumemo</w:t>
      </w:r>
    </w:p>
    <w:p w:rsidR="0019124C" w:rsidRDefault="0019124C" w:rsidP="002D5217">
      <w:pPr>
        <w:rPr>
          <w:color w:val="000000"/>
        </w:rPr>
      </w:pPr>
      <w:r w:rsidRPr="00610078">
        <w:rPr>
          <w:b/>
          <w:color w:val="000000"/>
        </w:rPr>
        <w:t>PRAVOREČJE</w:t>
      </w:r>
      <w:r>
        <w:rPr>
          <w:color w:val="000000"/>
        </w:rPr>
        <w:t>- ugotavlja in predpisuje najboljši stalni način izgovorjave knjižnih besed</w:t>
      </w:r>
    </w:p>
    <w:p w:rsidR="0019124C" w:rsidRDefault="0019124C" w:rsidP="002D5217">
      <w:pPr>
        <w:rPr>
          <w:color w:val="000000"/>
        </w:rPr>
      </w:pPr>
      <w:r w:rsidRPr="00610078">
        <w:rPr>
          <w:b/>
          <w:color w:val="000000"/>
        </w:rPr>
        <w:t>PRAVOPISJE</w:t>
      </w:r>
      <w:r>
        <w:rPr>
          <w:color w:val="000000"/>
        </w:rPr>
        <w:t>- predpisuje najboljši in stalni način zapisovanja knjižnih besed, besednih zvez in povedi</w:t>
      </w:r>
    </w:p>
    <w:p w:rsidR="0019124C" w:rsidRDefault="0019124C" w:rsidP="002D5217">
      <w:pPr>
        <w:rPr>
          <w:color w:val="000000"/>
        </w:rPr>
      </w:pPr>
      <w:r w:rsidRPr="00610078">
        <w:rPr>
          <w:b/>
          <w:color w:val="000000"/>
        </w:rPr>
        <w:t>OBLIKOSLOVJE</w:t>
      </w:r>
      <w:r>
        <w:rPr>
          <w:color w:val="000000"/>
        </w:rPr>
        <w:t>- preučuje slovnično pomembne oblikovne lastnosti besednih vrst</w:t>
      </w:r>
    </w:p>
    <w:p w:rsidR="0019124C" w:rsidRDefault="0019124C" w:rsidP="002D5217">
      <w:pPr>
        <w:rPr>
          <w:color w:val="000000"/>
        </w:rPr>
      </w:pPr>
      <w:r w:rsidRPr="00610078">
        <w:rPr>
          <w:b/>
          <w:color w:val="000000"/>
        </w:rPr>
        <w:t>FRAZEOLOGIJA</w:t>
      </w:r>
      <w:r>
        <w:rPr>
          <w:color w:val="000000"/>
        </w:rPr>
        <w:t>- preučuje stalne besedne zveze</w:t>
      </w:r>
    </w:p>
    <w:p w:rsidR="00566D96" w:rsidRDefault="0019124C" w:rsidP="002D5217">
      <w:r w:rsidRPr="00610078">
        <w:rPr>
          <w:b/>
          <w:color w:val="000000"/>
        </w:rPr>
        <w:t>TERMINOLOGIJA</w:t>
      </w:r>
      <w:r>
        <w:rPr>
          <w:color w:val="000000"/>
        </w:rPr>
        <w:t>- raziskuje strokovne izraze</w:t>
      </w:r>
      <w:r w:rsidR="00566D96">
        <w:tab/>
      </w:r>
      <w:r w:rsidR="00566D96">
        <w:tab/>
      </w:r>
    </w:p>
    <w:p w:rsidR="00D311ED" w:rsidRDefault="00566D96" w:rsidP="00566D96">
      <w:r>
        <w:tab/>
      </w:r>
      <w:r>
        <w:tab/>
      </w:r>
      <w:r>
        <w:tab/>
      </w:r>
      <w:r w:rsidR="00D311ED">
        <w:t xml:space="preserve"> </w:t>
      </w:r>
    </w:p>
    <w:p w:rsidR="00D311ED" w:rsidRDefault="00D311ED" w:rsidP="00D311ED"/>
    <w:p w:rsidR="00D311ED" w:rsidRDefault="00D311ED" w:rsidP="00D311ED"/>
    <w:p w:rsidR="002A19E7" w:rsidRDefault="00B33D54" w:rsidP="00B33D54">
      <w:r>
        <w:t xml:space="preserve">  </w:t>
      </w:r>
    </w:p>
    <w:p w:rsidR="002A19E7" w:rsidRDefault="002A19E7" w:rsidP="002A19E7"/>
    <w:sectPr w:rsidR="002A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1BB"/>
    <w:multiLevelType w:val="hybridMultilevel"/>
    <w:tmpl w:val="933288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11B1"/>
    <w:multiLevelType w:val="hybridMultilevel"/>
    <w:tmpl w:val="30CA26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18"/>
    <w:multiLevelType w:val="hybridMultilevel"/>
    <w:tmpl w:val="D2661A40"/>
    <w:lvl w:ilvl="0" w:tplc="0424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2C42B1B"/>
    <w:multiLevelType w:val="hybridMultilevel"/>
    <w:tmpl w:val="8BFCEB8E"/>
    <w:lvl w:ilvl="0" w:tplc="9B02129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 w15:restartNumberingAfterBreak="0">
    <w:nsid w:val="185B231B"/>
    <w:multiLevelType w:val="hybridMultilevel"/>
    <w:tmpl w:val="BC9E7C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D7AAE"/>
    <w:multiLevelType w:val="hybridMultilevel"/>
    <w:tmpl w:val="75A48CBC"/>
    <w:lvl w:ilvl="0" w:tplc="042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F99616E"/>
    <w:multiLevelType w:val="hybridMultilevel"/>
    <w:tmpl w:val="FFE6E6C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D202A"/>
    <w:multiLevelType w:val="hybridMultilevel"/>
    <w:tmpl w:val="222EAE1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465BF"/>
    <w:multiLevelType w:val="hybridMultilevel"/>
    <w:tmpl w:val="01FC6FF4"/>
    <w:lvl w:ilvl="0" w:tplc="7166F84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444B37B8"/>
    <w:multiLevelType w:val="hybridMultilevel"/>
    <w:tmpl w:val="BADC26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52B0"/>
    <w:multiLevelType w:val="hybridMultilevel"/>
    <w:tmpl w:val="EEF4CA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C78AA"/>
    <w:multiLevelType w:val="hybridMultilevel"/>
    <w:tmpl w:val="B5841AA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209F6"/>
    <w:multiLevelType w:val="hybridMultilevel"/>
    <w:tmpl w:val="67A458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F0518"/>
    <w:multiLevelType w:val="hybridMultilevel"/>
    <w:tmpl w:val="3C3C26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A78D3"/>
    <w:multiLevelType w:val="hybridMultilevel"/>
    <w:tmpl w:val="1F8A7C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473A6"/>
    <w:multiLevelType w:val="hybridMultilevel"/>
    <w:tmpl w:val="E2BE3C3C"/>
    <w:lvl w:ilvl="0" w:tplc="042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6D701FCC"/>
    <w:multiLevelType w:val="hybridMultilevel"/>
    <w:tmpl w:val="4B2EB9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E7C45"/>
    <w:multiLevelType w:val="hybridMultilevel"/>
    <w:tmpl w:val="70865E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452E27"/>
    <w:multiLevelType w:val="hybridMultilevel"/>
    <w:tmpl w:val="9EC8DC90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27F3734"/>
    <w:multiLevelType w:val="hybridMultilevel"/>
    <w:tmpl w:val="E85A43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5461B"/>
    <w:multiLevelType w:val="hybridMultilevel"/>
    <w:tmpl w:val="1D78DA5C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20"/>
  </w:num>
  <w:num w:numId="9">
    <w:abstractNumId w:val="18"/>
  </w:num>
  <w:num w:numId="10">
    <w:abstractNumId w:val="4"/>
  </w:num>
  <w:num w:numId="11">
    <w:abstractNumId w:val="12"/>
  </w:num>
  <w:num w:numId="12">
    <w:abstractNumId w:val="16"/>
  </w:num>
  <w:num w:numId="13">
    <w:abstractNumId w:val="1"/>
  </w:num>
  <w:num w:numId="14">
    <w:abstractNumId w:val="0"/>
  </w:num>
  <w:num w:numId="15">
    <w:abstractNumId w:val="14"/>
  </w:num>
  <w:num w:numId="16">
    <w:abstractNumId w:val="19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741"/>
    <w:rsid w:val="00085B34"/>
    <w:rsid w:val="000D54B2"/>
    <w:rsid w:val="0019124C"/>
    <w:rsid w:val="00280030"/>
    <w:rsid w:val="002A19E7"/>
    <w:rsid w:val="002D5217"/>
    <w:rsid w:val="003229B0"/>
    <w:rsid w:val="004223A3"/>
    <w:rsid w:val="004A64DB"/>
    <w:rsid w:val="00566D96"/>
    <w:rsid w:val="00610078"/>
    <w:rsid w:val="00634C42"/>
    <w:rsid w:val="00744D29"/>
    <w:rsid w:val="00801D99"/>
    <w:rsid w:val="00817FA6"/>
    <w:rsid w:val="00887D5D"/>
    <w:rsid w:val="00950DB5"/>
    <w:rsid w:val="009E2AD7"/>
    <w:rsid w:val="00A174C9"/>
    <w:rsid w:val="00A62DCE"/>
    <w:rsid w:val="00AD3A4C"/>
    <w:rsid w:val="00B33D54"/>
    <w:rsid w:val="00B8780C"/>
    <w:rsid w:val="00C5354E"/>
    <w:rsid w:val="00D311ED"/>
    <w:rsid w:val="00D44647"/>
    <w:rsid w:val="00E56146"/>
    <w:rsid w:val="00EB0153"/>
    <w:rsid w:val="00F72207"/>
    <w:rsid w:val="00FB576B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2489</Words>
  <Characters>14192</Characters>
  <Application>Microsoft Office Word</Application>
  <DocSecurity>0</DocSecurity>
  <Lines>118</Lines>
  <Paragraphs>33</Paragraphs>
  <ScaleCrop>false</ScaleCrop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